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FC271" w14:textId="16471CA8" w:rsidR="008C44E9" w:rsidRDefault="00C61ED3" w:rsidP="006B474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ПАМЯТКА</w:t>
      </w:r>
    </w:p>
    <w:p w14:paraId="15B32B4A" w14:textId="77777777" w:rsidR="006B474F" w:rsidRPr="00DC2F7B" w:rsidRDefault="00F340CC" w:rsidP="006B474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DC2F7B">
        <w:rPr>
          <w:rFonts w:cstheme="minorHAnsi"/>
          <w:b/>
          <w:sz w:val="20"/>
          <w:szCs w:val="20"/>
        </w:rPr>
        <w:t>УСЛОВИЯ ХРАНЕНИЯ/ЭКСПЛУАТАЦИИ</w:t>
      </w:r>
      <w:r w:rsidR="00B852F1" w:rsidRPr="00DC2F7B">
        <w:rPr>
          <w:rFonts w:cstheme="minorHAnsi"/>
          <w:b/>
          <w:sz w:val="20"/>
          <w:szCs w:val="20"/>
        </w:rPr>
        <w:t>/ТРАНСПОРТИРОВКИ</w:t>
      </w:r>
    </w:p>
    <w:p w14:paraId="15907F3E" w14:textId="77777777" w:rsidR="006B474F" w:rsidRPr="00DC2F7B" w:rsidRDefault="006B474F" w:rsidP="006B474F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14:paraId="636E1A54" w14:textId="05E16CE3" w:rsidR="00F340CC" w:rsidRDefault="00F340CC" w:rsidP="00F340C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DC2F7B">
        <w:rPr>
          <w:rFonts w:asciiTheme="minorHAnsi" w:hAnsiTheme="minorHAnsi" w:cstheme="minorHAnsi"/>
          <w:b/>
          <w:bCs/>
          <w:iCs/>
          <w:sz w:val="20"/>
          <w:szCs w:val="20"/>
        </w:rPr>
        <w:t>Общество с ограниченной ответственностью «Виктория</w:t>
      </w:r>
      <w:r w:rsidR="00C61ED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МСК</w:t>
      </w:r>
      <w:r w:rsidRPr="00DC2F7B">
        <w:rPr>
          <w:rFonts w:asciiTheme="minorHAnsi" w:hAnsiTheme="minorHAnsi" w:cstheme="minorHAnsi"/>
          <w:b/>
          <w:bCs/>
          <w:iCs/>
          <w:sz w:val="20"/>
          <w:szCs w:val="20"/>
        </w:rPr>
        <w:t>»</w:t>
      </w:r>
      <w:r w:rsidRPr="00DC2F7B">
        <w:rPr>
          <w:rFonts w:asciiTheme="minorHAnsi" w:hAnsiTheme="minorHAnsi" w:cstheme="minorHAnsi"/>
          <w:bCs/>
          <w:iCs/>
          <w:sz w:val="20"/>
          <w:szCs w:val="20"/>
        </w:rPr>
        <w:t xml:space="preserve">, именуемое в дальнейшем </w:t>
      </w:r>
      <w:r w:rsidRPr="00DC2F7B">
        <w:rPr>
          <w:rFonts w:asciiTheme="minorHAnsi" w:hAnsiTheme="minorHAnsi" w:cstheme="minorHAnsi"/>
          <w:b/>
          <w:bCs/>
          <w:iCs/>
          <w:sz w:val="20"/>
          <w:szCs w:val="20"/>
        </w:rPr>
        <w:t>«</w:t>
      </w:r>
      <w:r w:rsidRPr="00DC2F7B">
        <w:rPr>
          <w:rFonts w:asciiTheme="minorHAnsi" w:hAnsiTheme="minorHAnsi" w:cstheme="minorHAnsi"/>
          <w:b/>
          <w:sz w:val="20"/>
          <w:szCs w:val="20"/>
        </w:rPr>
        <w:t>Продавец»</w:t>
      </w:r>
      <w:r w:rsidRPr="00DC2F7B">
        <w:rPr>
          <w:rFonts w:asciiTheme="minorHAnsi" w:hAnsiTheme="minorHAnsi" w:cstheme="minorHAnsi"/>
          <w:bCs/>
          <w:iCs/>
          <w:sz w:val="20"/>
          <w:szCs w:val="20"/>
        </w:rPr>
        <w:t xml:space="preserve">, в лице </w:t>
      </w:r>
      <w:r w:rsidR="00654940">
        <w:rPr>
          <w:rFonts w:asciiTheme="minorHAnsi" w:hAnsiTheme="minorHAnsi" w:cstheme="minorHAnsi"/>
          <w:sz w:val="20"/>
          <w:szCs w:val="20"/>
        </w:rPr>
        <w:t>генерального директора Шевчук Дмитрия Юрьевича</w:t>
      </w:r>
      <w:r w:rsidRPr="00DC2F7B">
        <w:rPr>
          <w:rFonts w:asciiTheme="minorHAnsi" w:hAnsiTheme="minorHAnsi" w:cstheme="minorHAnsi"/>
          <w:bCs/>
          <w:iCs/>
          <w:sz w:val="20"/>
          <w:szCs w:val="20"/>
        </w:rPr>
        <w:t xml:space="preserve">, действующего на основании Устава, с одной стороны и </w:t>
      </w:r>
      <w:r w:rsidRPr="00DC2F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гр. </w:t>
      </w:r>
      <w:r w:rsidR="00654940">
        <w:rPr>
          <w:rFonts w:asciiTheme="minorHAnsi" w:hAnsiTheme="minorHAnsi" w:cstheme="minorHAnsi"/>
          <w:color w:val="000000" w:themeColor="text1"/>
          <w:sz w:val="20"/>
          <w:szCs w:val="20"/>
        </w:rPr>
        <w:t>______________________________________________</w:t>
      </w:r>
      <w:r w:rsidRPr="00DC2F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действующего от своего имени, </w:t>
      </w:r>
      <w:r w:rsidRPr="00DC2F7B">
        <w:rPr>
          <w:rFonts w:asciiTheme="minorHAnsi" w:hAnsiTheme="minorHAnsi" w:cstheme="minorHAnsi"/>
          <w:bCs/>
          <w:iCs/>
          <w:sz w:val="20"/>
          <w:szCs w:val="20"/>
        </w:rPr>
        <w:t xml:space="preserve">с другой стороны, именуемый в дальнейшем </w:t>
      </w:r>
      <w:r w:rsidRPr="00DC2F7B">
        <w:rPr>
          <w:rFonts w:asciiTheme="minorHAnsi" w:hAnsiTheme="minorHAnsi" w:cstheme="minorHAnsi"/>
          <w:b/>
          <w:bCs/>
          <w:iCs/>
          <w:sz w:val="20"/>
          <w:szCs w:val="20"/>
        </w:rPr>
        <w:t>«Покупатель»</w:t>
      </w:r>
      <w:r w:rsidRPr="00DC2F7B">
        <w:rPr>
          <w:rFonts w:asciiTheme="minorHAnsi" w:hAnsiTheme="minorHAnsi" w:cstheme="minorHAnsi"/>
          <w:bCs/>
          <w:iCs/>
          <w:sz w:val="20"/>
          <w:szCs w:val="20"/>
        </w:rPr>
        <w:t>, а вместе именуемые «Стороны», заключили настоящее Приложение к договору купли-продажи о нижеследующем:</w:t>
      </w:r>
    </w:p>
    <w:p w14:paraId="11F4FA2F" w14:textId="77777777" w:rsidR="006C24CB" w:rsidRPr="00DC2F7B" w:rsidRDefault="006C24CB" w:rsidP="00F340C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14:paraId="7E2EA59A" w14:textId="77777777" w:rsidR="00F340CC" w:rsidRPr="00DC2F7B" w:rsidRDefault="00F340CC" w:rsidP="00F340CC">
      <w:pPr>
        <w:pStyle w:val="ab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DC2F7B">
        <w:rPr>
          <w:rFonts w:asciiTheme="minorHAnsi" w:hAnsiTheme="minorHAnsi" w:cstheme="minorHAnsi"/>
          <w:b/>
          <w:bCs/>
          <w:iCs/>
          <w:sz w:val="20"/>
          <w:szCs w:val="20"/>
        </w:rPr>
        <w:t>УСЛОВИЯ ХРАНЕНИЯ</w:t>
      </w:r>
      <w:r w:rsidR="00B852F1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И ЭКСПЛУАТАЦИИ</w:t>
      </w:r>
    </w:p>
    <w:p w14:paraId="5E93FE8D" w14:textId="2B28FD98" w:rsidR="00F340CC" w:rsidRPr="00B852F1" w:rsidRDefault="006B474F" w:rsidP="00F340CC">
      <w:pPr>
        <w:pStyle w:val="ab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B852F1">
        <w:rPr>
          <w:rFonts w:asciiTheme="minorHAnsi" w:hAnsiTheme="minorHAnsi" w:cstheme="minorHAnsi"/>
          <w:bCs/>
          <w:iCs/>
          <w:sz w:val="20"/>
          <w:szCs w:val="20"/>
        </w:rPr>
        <w:t xml:space="preserve">До </w:t>
      </w:r>
      <w:r w:rsidR="00B852F1" w:rsidRPr="00B852F1">
        <w:rPr>
          <w:rFonts w:asciiTheme="minorHAnsi" w:hAnsiTheme="minorHAnsi" w:cstheme="minorHAnsi"/>
          <w:bCs/>
          <w:iCs/>
          <w:sz w:val="20"/>
          <w:szCs w:val="20"/>
        </w:rPr>
        <w:t xml:space="preserve">момента </w:t>
      </w:r>
      <w:r w:rsidRPr="00B852F1">
        <w:rPr>
          <w:rFonts w:asciiTheme="minorHAnsi" w:hAnsiTheme="minorHAnsi" w:cstheme="minorHAnsi"/>
          <w:bCs/>
          <w:iCs/>
          <w:sz w:val="20"/>
          <w:szCs w:val="20"/>
        </w:rPr>
        <w:t xml:space="preserve">начала производства монтажных </w:t>
      </w:r>
      <w:r w:rsidR="00654940" w:rsidRPr="00B852F1">
        <w:rPr>
          <w:rFonts w:asciiTheme="minorHAnsi" w:hAnsiTheme="minorHAnsi" w:cstheme="minorHAnsi"/>
          <w:bCs/>
          <w:iCs/>
          <w:sz w:val="20"/>
          <w:szCs w:val="20"/>
        </w:rPr>
        <w:t>работ, Товар</w:t>
      </w:r>
      <w:r w:rsidR="00BE7EBA" w:rsidRPr="00B852F1">
        <w:rPr>
          <w:rFonts w:asciiTheme="minorHAnsi" w:hAnsiTheme="minorHAnsi" w:cstheme="minorHAnsi"/>
          <w:bCs/>
          <w:iCs/>
          <w:sz w:val="20"/>
          <w:szCs w:val="20"/>
        </w:rPr>
        <w:t>/Изделия должен</w:t>
      </w:r>
      <w:r w:rsidR="00B852F1" w:rsidRPr="00B852F1">
        <w:rPr>
          <w:rFonts w:asciiTheme="minorHAnsi" w:hAnsiTheme="minorHAnsi" w:cstheme="minorHAnsi"/>
          <w:bCs/>
          <w:iCs/>
          <w:sz w:val="20"/>
          <w:szCs w:val="20"/>
        </w:rPr>
        <w:t>(-ы)</w:t>
      </w:r>
      <w:r w:rsidR="00F340CC" w:rsidRPr="00B852F1">
        <w:rPr>
          <w:rFonts w:asciiTheme="minorHAnsi" w:hAnsiTheme="minorHAnsi" w:cstheme="minorHAnsi"/>
          <w:bCs/>
          <w:iCs/>
          <w:sz w:val="20"/>
          <w:szCs w:val="20"/>
        </w:rPr>
        <w:t xml:space="preserve"> хранить</w:t>
      </w:r>
      <w:r w:rsidR="00BE7EBA" w:rsidRPr="00B852F1">
        <w:rPr>
          <w:rFonts w:asciiTheme="minorHAnsi" w:hAnsiTheme="minorHAnsi" w:cstheme="minorHAnsi"/>
          <w:bCs/>
          <w:iCs/>
          <w:sz w:val="20"/>
          <w:szCs w:val="20"/>
        </w:rPr>
        <w:t>ся</w:t>
      </w:r>
      <w:r w:rsidR="00F340CC" w:rsidRPr="00B852F1">
        <w:rPr>
          <w:rFonts w:asciiTheme="minorHAnsi" w:hAnsiTheme="minorHAnsi" w:cstheme="minorHAnsi"/>
          <w:bCs/>
          <w:iCs/>
          <w:sz w:val="20"/>
          <w:szCs w:val="20"/>
        </w:rPr>
        <w:t xml:space="preserve"> в заводской упаковке, в горизонтальном положении</w:t>
      </w:r>
      <w:r w:rsidR="00BE7EBA" w:rsidRPr="00B852F1">
        <w:rPr>
          <w:rFonts w:asciiTheme="minorHAnsi" w:hAnsiTheme="minorHAnsi" w:cstheme="minorHAnsi"/>
          <w:bCs/>
          <w:iCs/>
          <w:sz w:val="20"/>
          <w:szCs w:val="20"/>
        </w:rPr>
        <w:t xml:space="preserve"> (на ровной и чистой поверхности)</w:t>
      </w:r>
      <w:r w:rsidR="00F340CC" w:rsidRPr="00B852F1">
        <w:rPr>
          <w:rFonts w:asciiTheme="minorHAnsi" w:hAnsiTheme="minorHAnsi" w:cstheme="minorHAnsi"/>
          <w:bCs/>
          <w:iCs/>
          <w:sz w:val="20"/>
          <w:szCs w:val="20"/>
        </w:rPr>
        <w:t>, вне зависимости от типа Товара/Изделия;</w:t>
      </w:r>
    </w:p>
    <w:p w14:paraId="6E995FEE" w14:textId="77777777" w:rsidR="00AD0D02" w:rsidRPr="00B852F1" w:rsidRDefault="00AD0D02" w:rsidP="00ED5A3E">
      <w:pPr>
        <w:pStyle w:val="ab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B852F1">
        <w:rPr>
          <w:rFonts w:asciiTheme="minorHAnsi" w:hAnsiTheme="minorHAnsi" w:cstheme="minorHAnsi"/>
          <w:sz w:val="20"/>
          <w:szCs w:val="20"/>
        </w:rPr>
        <w:t xml:space="preserve">Дверные полотна в заводской упаковке складываются без прокладок, друг на друга. В одной стопке не допускается </w:t>
      </w:r>
      <w:r w:rsidR="00CA5296" w:rsidRPr="00B852F1">
        <w:rPr>
          <w:rFonts w:asciiTheme="minorHAnsi" w:hAnsiTheme="minorHAnsi" w:cstheme="minorHAnsi"/>
          <w:sz w:val="20"/>
          <w:szCs w:val="20"/>
        </w:rPr>
        <w:t xml:space="preserve">хранение </w:t>
      </w:r>
      <w:r w:rsidRPr="00B852F1">
        <w:rPr>
          <w:rFonts w:asciiTheme="minorHAnsi" w:hAnsiTheme="minorHAnsi" w:cstheme="minorHAnsi"/>
          <w:sz w:val="20"/>
          <w:szCs w:val="20"/>
        </w:rPr>
        <w:t>более 8 дверных полотен</w:t>
      </w:r>
      <w:r w:rsidR="00ED5A3E" w:rsidRPr="00B852F1">
        <w:rPr>
          <w:rFonts w:asciiTheme="minorHAnsi" w:hAnsiTheme="minorHAnsi" w:cstheme="minorHAnsi"/>
          <w:sz w:val="20"/>
          <w:szCs w:val="20"/>
        </w:rPr>
        <w:t xml:space="preserve">. </w:t>
      </w:r>
      <w:r w:rsidRPr="00B852F1">
        <w:rPr>
          <w:rFonts w:asciiTheme="minorHAnsi" w:hAnsiTheme="minorHAnsi" w:cstheme="minorHAnsi"/>
          <w:sz w:val="20"/>
          <w:szCs w:val="20"/>
        </w:rPr>
        <w:t xml:space="preserve">Дверные полотна со стеклами должны храниться сверху;  </w:t>
      </w:r>
    </w:p>
    <w:p w14:paraId="0D021F35" w14:textId="59CD14EF" w:rsidR="00124325" w:rsidRPr="00B852F1" w:rsidRDefault="00CA5296" w:rsidP="00F340CC">
      <w:pPr>
        <w:pStyle w:val="ab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B852F1">
        <w:rPr>
          <w:rFonts w:asciiTheme="minorHAnsi" w:hAnsiTheme="minorHAnsi" w:cstheme="minorHAnsi"/>
          <w:sz w:val="20"/>
          <w:szCs w:val="20"/>
        </w:rPr>
        <w:t>З</w:t>
      </w:r>
      <w:r w:rsidR="00124325" w:rsidRPr="00B852F1">
        <w:rPr>
          <w:rFonts w:asciiTheme="minorHAnsi" w:hAnsiTheme="minorHAnsi" w:cstheme="minorHAnsi"/>
          <w:sz w:val="20"/>
          <w:szCs w:val="20"/>
        </w:rPr>
        <w:t>апрещ</w:t>
      </w:r>
      <w:r w:rsidRPr="00B852F1">
        <w:rPr>
          <w:rFonts w:asciiTheme="minorHAnsi" w:hAnsiTheme="minorHAnsi" w:cstheme="minorHAnsi"/>
          <w:sz w:val="20"/>
          <w:szCs w:val="20"/>
        </w:rPr>
        <w:t>ено</w:t>
      </w:r>
      <w:r w:rsidR="00124325" w:rsidRPr="00B852F1">
        <w:rPr>
          <w:rFonts w:asciiTheme="minorHAnsi" w:hAnsiTheme="minorHAnsi" w:cstheme="minorHAnsi"/>
          <w:sz w:val="20"/>
          <w:szCs w:val="20"/>
        </w:rPr>
        <w:t xml:space="preserve"> хран</w:t>
      </w:r>
      <w:r w:rsidR="00ED5A3E" w:rsidRPr="00B852F1">
        <w:rPr>
          <w:rFonts w:asciiTheme="minorHAnsi" w:hAnsiTheme="minorHAnsi" w:cstheme="minorHAnsi"/>
          <w:sz w:val="20"/>
          <w:szCs w:val="20"/>
        </w:rPr>
        <w:t xml:space="preserve">ение </w:t>
      </w:r>
      <w:r w:rsidR="00ED5A3E" w:rsidRPr="00B852F1">
        <w:rPr>
          <w:rFonts w:asciiTheme="minorHAnsi" w:hAnsiTheme="minorHAnsi" w:cstheme="minorHAnsi"/>
          <w:bCs/>
          <w:iCs/>
          <w:sz w:val="20"/>
          <w:szCs w:val="20"/>
        </w:rPr>
        <w:t>Товара/</w:t>
      </w:r>
      <w:r w:rsidR="00654940" w:rsidRPr="00B852F1">
        <w:rPr>
          <w:rFonts w:asciiTheme="minorHAnsi" w:hAnsiTheme="minorHAnsi" w:cstheme="minorHAnsi"/>
          <w:bCs/>
          <w:iCs/>
          <w:sz w:val="20"/>
          <w:szCs w:val="20"/>
        </w:rPr>
        <w:t>Изделий</w:t>
      </w:r>
      <w:r w:rsidR="00654940">
        <w:rPr>
          <w:rFonts w:asciiTheme="minorHAnsi" w:hAnsiTheme="minorHAnsi" w:cstheme="minorHAnsi"/>
          <w:bCs/>
          <w:iCs/>
          <w:sz w:val="20"/>
          <w:szCs w:val="20"/>
        </w:rPr>
        <w:t xml:space="preserve"> в </w:t>
      </w:r>
      <w:r w:rsidR="00B852F1">
        <w:rPr>
          <w:rFonts w:asciiTheme="minorHAnsi" w:hAnsiTheme="minorHAnsi" w:cstheme="minorHAnsi"/>
          <w:sz w:val="20"/>
          <w:szCs w:val="20"/>
        </w:rPr>
        <w:t>помещениях, где производя</w:t>
      </w:r>
      <w:r w:rsidR="00124325" w:rsidRPr="00B852F1">
        <w:rPr>
          <w:rFonts w:asciiTheme="minorHAnsi" w:hAnsiTheme="minorHAnsi" w:cstheme="minorHAnsi"/>
          <w:sz w:val="20"/>
          <w:szCs w:val="20"/>
        </w:rPr>
        <w:t>тся</w:t>
      </w:r>
      <w:r w:rsidR="00B852F1" w:rsidRPr="00B852F1">
        <w:rPr>
          <w:rFonts w:asciiTheme="minorHAnsi" w:hAnsiTheme="minorHAnsi" w:cstheme="minorHAnsi"/>
          <w:sz w:val="20"/>
          <w:szCs w:val="20"/>
        </w:rPr>
        <w:t xml:space="preserve"> или будут </w:t>
      </w:r>
      <w:r w:rsidR="00654940" w:rsidRPr="00B852F1">
        <w:rPr>
          <w:rFonts w:asciiTheme="minorHAnsi" w:hAnsiTheme="minorHAnsi" w:cstheme="minorHAnsi"/>
          <w:sz w:val="20"/>
          <w:szCs w:val="20"/>
        </w:rPr>
        <w:t>производиться</w:t>
      </w:r>
      <w:r w:rsidR="00124325" w:rsidRPr="00B852F1">
        <w:rPr>
          <w:rFonts w:asciiTheme="minorHAnsi" w:hAnsiTheme="minorHAnsi" w:cstheme="minorHAnsi"/>
          <w:sz w:val="20"/>
          <w:szCs w:val="20"/>
        </w:rPr>
        <w:t xml:space="preserve"> любые строительные работы;</w:t>
      </w:r>
    </w:p>
    <w:p w14:paraId="2573DD8B" w14:textId="77777777" w:rsidR="00124325" w:rsidRPr="00B852F1" w:rsidRDefault="00124325" w:rsidP="00F340CC">
      <w:pPr>
        <w:pStyle w:val="ab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B852F1">
        <w:rPr>
          <w:rFonts w:asciiTheme="minorHAnsi" w:hAnsiTheme="minorHAnsi" w:cstheme="minorHAnsi"/>
          <w:sz w:val="20"/>
          <w:szCs w:val="20"/>
        </w:rPr>
        <w:t xml:space="preserve">Вертикальное хранение карнизов, корон, </w:t>
      </w:r>
      <w:r w:rsidR="00ED5A3E" w:rsidRPr="00B852F1">
        <w:rPr>
          <w:rFonts w:asciiTheme="minorHAnsi" w:hAnsiTheme="minorHAnsi" w:cstheme="minorHAnsi"/>
          <w:sz w:val="20"/>
          <w:szCs w:val="20"/>
        </w:rPr>
        <w:t xml:space="preserve">капителей, </w:t>
      </w:r>
      <w:r w:rsidRPr="00B852F1">
        <w:rPr>
          <w:rFonts w:asciiTheme="minorHAnsi" w:hAnsiTheme="minorHAnsi" w:cstheme="minorHAnsi"/>
          <w:sz w:val="20"/>
          <w:szCs w:val="20"/>
        </w:rPr>
        <w:t>изделий из ППУ (пенополиуретана) – запрещено;</w:t>
      </w:r>
    </w:p>
    <w:p w14:paraId="6906D431" w14:textId="77777777" w:rsidR="00F340CC" w:rsidRPr="00B852F1" w:rsidRDefault="00BE7EBA" w:rsidP="00F340CC">
      <w:pPr>
        <w:pStyle w:val="ab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B852F1">
        <w:rPr>
          <w:rFonts w:asciiTheme="minorHAnsi" w:hAnsiTheme="minorHAnsi" w:cstheme="minorHAnsi"/>
          <w:bCs/>
          <w:iCs/>
          <w:sz w:val="20"/>
          <w:szCs w:val="20"/>
        </w:rPr>
        <w:t>Т</w:t>
      </w:r>
      <w:r w:rsidR="00F340CC" w:rsidRPr="00B852F1">
        <w:rPr>
          <w:rFonts w:asciiTheme="minorHAnsi" w:hAnsiTheme="minorHAnsi" w:cstheme="minorHAnsi"/>
          <w:bCs/>
          <w:iCs/>
          <w:sz w:val="20"/>
          <w:szCs w:val="20"/>
        </w:rPr>
        <w:t xml:space="preserve">емпературный диапазон </w:t>
      </w:r>
      <w:r w:rsidRPr="00B852F1">
        <w:rPr>
          <w:rFonts w:asciiTheme="minorHAnsi" w:hAnsiTheme="minorHAnsi" w:cstheme="minorHAnsi"/>
          <w:bCs/>
          <w:iCs/>
          <w:sz w:val="20"/>
          <w:szCs w:val="20"/>
        </w:rPr>
        <w:t>на</w:t>
      </w:r>
      <w:r w:rsidR="00F340CC" w:rsidRPr="00B852F1">
        <w:rPr>
          <w:rFonts w:asciiTheme="minorHAnsi" w:hAnsiTheme="minorHAnsi" w:cstheme="minorHAnsi"/>
          <w:bCs/>
          <w:iCs/>
          <w:sz w:val="20"/>
          <w:szCs w:val="20"/>
        </w:rPr>
        <w:t xml:space="preserve"> объект</w:t>
      </w:r>
      <w:r w:rsidRPr="00B852F1">
        <w:rPr>
          <w:rFonts w:asciiTheme="minorHAnsi" w:hAnsiTheme="minorHAnsi" w:cstheme="minorHAnsi"/>
          <w:bCs/>
          <w:iCs/>
          <w:sz w:val="20"/>
          <w:szCs w:val="20"/>
        </w:rPr>
        <w:t>е</w:t>
      </w:r>
      <w:r w:rsidR="00F340CC" w:rsidRPr="00B852F1">
        <w:rPr>
          <w:rFonts w:asciiTheme="minorHAnsi" w:hAnsiTheme="minorHAnsi" w:cstheme="minorHAnsi"/>
          <w:bCs/>
          <w:iCs/>
          <w:sz w:val="20"/>
          <w:szCs w:val="20"/>
        </w:rPr>
        <w:t xml:space="preserve"> от </w:t>
      </w:r>
      <w:r w:rsidR="00F340CC" w:rsidRPr="00B852F1">
        <w:rPr>
          <w:rFonts w:asciiTheme="minorHAnsi" w:hAnsiTheme="minorHAnsi" w:cstheme="minorHAnsi"/>
          <w:sz w:val="20"/>
          <w:szCs w:val="20"/>
        </w:rPr>
        <w:t>+18°С до +30°С;</w:t>
      </w:r>
    </w:p>
    <w:p w14:paraId="46074C91" w14:textId="77777777" w:rsidR="00F340CC" w:rsidRPr="00B852F1" w:rsidRDefault="00BE7EBA" w:rsidP="00F340CC">
      <w:pPr>
        <w:pStyle w:val="ab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B852F1">
        <w:rPr>
          <w:rFonts w:asciiTheme="minorHAnsi" w:hAnsiTheme="minorHAnsi" w:cstheme="minorHAnsi"/>
          <w:bCs/>
          <w:iCs/>
          <w:sz w:val="20"/>
          <w:szCs w:val="20"/>
        </w:rPr>
        <w:t>О</w:t>
      </w:r>
      <w:r w:rsidR="00F340CC" w:rsidRPr="00B852F1">
        <w:rPr>
          <w:rFonts w:asciiTheme="minorHAnsi" w:hAnsiTheme="minorHAnsi" w:cstheme="minorHAnsi"/>
          <w:bCs/>
          <w:iCs/>
          <w:sz w:val="20"/>
          <w:szCs w:val="20"/>
        </w:rPr>
        <w:t>тносительн</w:t>
      </w:r>
      <w:r w:rsidRPr="00B852F1">
        <w:rPr>
          <w:rFonts w:asciiTheme="minorHAnsi" w:hAnsiTheme="minorHAnsi" w:cstheme="minorHAnsi"/>
          <w:bCs/>
          <w:iCs/>
          <w:sz w:val="20"/>
          <w:szCs w:val="20"/>
        </w:rPr>
        <w:t>ая</w:t>
      </w:r>
      <w:r w:rsidR="00F340CC" w:rsidRPr="00B852F1">
        <w:rPr>
          <w:rFonts w:asciiTheme="minorHAnsi" w:hAnsiTheme="minorHAnsi" w:cstheme="minorHAnsi"/>
          <w:bCs/>
          <w:iCs/>
          <w:sz w:val="20"/>
          <w:szCs w:val="20"/>
        </w:rPr>
        <w:t xml:space="preserve"> влажность </w:t>
      </w:r>
      <w:r w:rsidRPr="00B852F1">
        <w:rPr>
          <w:rFonts w:asciiTheme="minorHAnsi" w:hAnsiTheme="minorHAnsi" w:cstheme="minorHAnsi"/>
          <w:bCs/>
          <w:iCs/>
          <w:sz w:val="20"/>
          <w:szCs w:val="20"/>
        </w:rPr>
        <w:t>на</w:t>
      </w:r>
      <w:r w:rsidR="00F340CC" w:rsidRPr="00B852F1">
        <w:rPr>
          <w:rFonts w:asciiTheme="minorHAnsi" w:hAnsiTheme="minorHAnsi" w:cstheme="minorHAnsi"/>
          <w:bCs/>
          <w:iCs/>
          <w:sz w:val="20"/>
          <w:szCs w:val="20"/>
        </w:rPr>
        <w:t xml:space="preserve"> объект</w:t>
      </w:r>
      <w:r w:rsidRPr="00B852F1">
        <w:rPr>
          <w:rFonts w:asciiTheme="minorHAnsi" w:hAnsiTheme="minorHAnsi" w:cstheme="minorHAnsi"/>
          <w:bCs/>
          <w:iCs/>
          <w:sz w:val="20"/>
          <w:szCs w:val="20"/>
        </w:rPr>
        <w:t>е</w:t>
      </w:r>
      <w:r w:rsidR="00F340CC" w:rsidRPr="00B852F1">
        <w:rPr>
          <w:rFonts w:asciiTheme="minorHAnsi" w:hAnsiTheme="minorHAnsi" w:cstheme="minorHAnsi"/>
          <w:bCs/>
          <w:iCs/>
          <w:sz w:val="20"/>
          <w:szCs w:val="20"/>
        </w:rPr>
        <w:t xml:space="preserve"> от 30% до 70%;</w:t>
      </w:r>
    </w:p>
    <w:p w14:paraId="21113EAE" w14:textId="77777777" w:rsidR="00124325" w:rsidRPr="00B852F1" w:rsidRDefault="00124325" w:rsidP="00F340CC">
      <w:pPr>
        <w:pStyle w:val="ab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B852F1">
        <w:rPr>
          <w:rFonts w:asciiTheme="minorHAnsi" w:hAnsiTheme="minorHAnsi" w:cstheme="minorHAnsi"/>
          <w:sz w:val="20"/>
          <w:szCs w:val="20"/>
        </w:rPr>
        <w:t xml:space="preserve">Не допускается резкий перепад температуры в месте хранения </w:t>
      </w:r>
      <w:r w:rsidR="004B40EC" w:rsidRPr="00B852F1">
        <w:rPr>
          <w:rFonts w:asciiTheme="minorHAnsi" w:hAnsiTheme="minorHAnsi" w:cstheme="minorHAnsi"/>
          <w:bCs/>
          <w:iCs/>
          <w:sz w:val="20"/>
          <w:szCs w:val="20"/>
        </w:rPr>
        <w:t>Товара/Издели</w:t>
      </w:r>
      <w:r w:rsidR="00CA5296" w:rsidRPr="00B852F1">
        <w:rPr>
          <w:rFonts w:asciiTheme="minorHAnsi" w:hAnsiTheme="minorHAnsi" w:cstheme="minorHAnsi"/>
          <w:bCs/>
          <w:iCs/>
          <w:sz w:val="20"/>
          <w:szCs w:val="20"/>
        </w:rPr>
        <w:t>й</w:t>
      </w:r>
      <w:r w:rsidRPr="00B852F1">
        <w:rPr>
          <w:rFonts w:asciiTheme="minorHAnsi" w:hAnsiTheme="minorHAnsi" w:cstheme="minorHAnsi"/>
          <w:sz w:val="20"/>
          <w:szCs w:val="20"/>
        </w:rPr>
        <w:t>;</w:t>
      </w:r>
    </w:p>
    <w:p w14:paraId="2D9E512F" w14:textId="2E8EE2E0" w:rsidR="00B852F1" w:rsidRPr="00B852F1" w:rsidRDefault="00124325" w:rsidP="00B852F1">
      <w:pPr>
        <w:pStyle w:val="Default"/>
        <w:numPr>
          <w:ilvl w:val="0"/>
          <w:numId w:val="4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852F1">
        <w:rPr>
          <w:rFonts w:asciiTheme="minorHAnsi" w:hAnsiTheme="minorHAnsi" w:cstheme="minorHAnsi"/>
          <w:sz w:val="20"/>
          <w:szCs w:val="20"/>
        </w:rPr>
        <w:t xml:space="preserve">Запрещено хранение </w:t>
      </w:r>
      <w:r w:rsidR="00B852F1" w:rsidRPr="00B852F1">
        <w:rPr>
          <w:rFonts w:asciiTheme="minorHAnsi" w:hAnsiTheme="minorHAnsi" w:cstheme="minorHAnsi"/>
          <w:sz w:val="20"/>
          <w:szCs w:val="20"/>
        </w:rPr>
        <w:t xml:space="preserve">и эксплуатация </w:t>
      </w:r>
      <w:r w:rsidRPr="00B852F1">
        <w:rPr>
          <w:rFonts w:asciiTheme="minorHAnsi" w:hAnsiTheme="minorHAnsi" w:cstheme="minorHAnsi"/>
          <w:bCs/>
          <w:iCs/>
          <w:sz w:val="20"/>
          <w:szCs w:val="20"/>
        </w:rPr>
        <w:t>Товара/Издели</w:t>
      </w:r>
      <w:r w:rsidR="00CA5296" w:rsidRPr="00B852F1">
        <w:rPr>
          <w:rFonts w:asciiTheme="minorHAnsi" w:hAnsiTheme="minorHAnsi" w:cstheme="minorHAnsi"/>
          <w:bCs/>
          <w:iCs/>
          <w:sz w:val="20"/>
          <w:szCs w:val="20"/>
        </w:rPr>
        <w:t>й</w:t>
      </w:r>
      <w:r w:rsidR="00654940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Pr="00B852F1">
        <w:rPr>
          <w:rFonts w:asciiTheme="minorHAnsi" w:hAnsiTheme="minorHAnsi" w:cstheme="minorHAnsi"/>
          <w:sz w:val="20"/>
          <w:szCs w:val="20"/>
        </w:rPr>
        <w:t>в близи нагревательных приборов</w:t>
      </w:r>
      <w:r w:rsidR="004B40EC" w:rsidRPr="00B852F1">
        <w:rPr>
          <w:rFonts w:asciiTheme="minorHAnsi" w:hAnsiTheme="minorHAnsi" w:cstheme="minorHAnsi"/>
          <w:sz w:val="20"/>
          <w:szCs w:val="20"/>
        </w:rPr>
        <w:t xml:space="preserve"> и источников открытого огня</w:t>
      </w:r>
      <w:r w:rsidR="00CA5296" w:rsidRPr="00B852F1">
        <w:rPr>
          <w:rFonts w:asciiTheme="minorHAnsi" w:hAnsiTheme="minorHAnsi" w:cstheme="minorHAnsi"/>
          <w:sz w:val="20"/>
          <w:szCs w:val="20"/>
        </w:rPr>
        <w:t>,</w:t>
      </w:r>
      <w:r w:rsidR="004B40EC" w:rsidRPr="00B852F1">
        <w:rPr>
          <w:rFonts w:asciiTheme="minorHAnsi" w:hAnsiTheme="minorHAnsi" w:cstheme="minorHAnsi"/>
          <w:sz w:val="20"/>
          <w:szCs w:val="20"/>
        </w:rPr>
        <w:t xml:space="preserve"> так как </w:t>
      </w:r>
      <w:r w:rsidR="004B40EC" w:rsidRPr="00B852F1">
        <w:rPr>
          <w:rFonts w:asciiTheme="minorHAnsi" w:hAnsiTheme="minorHAnsi" w:cstheme="minorHAnsi"/>
          <w:bCs/>
          <w:iCs/>
          <w:sz w:val="20"/>
          <w:szCs w:val="20"/>
        </w:rPr>
        <w:t>Товар/Изделия относится к группе легко воспламеняющихся Товаров;</w:t>
      </w:r>
    </w:p>
    <w:p w14:paraId="2D9D45DA" w14:textId="3AA28105" w:rsidR="00B852F1" w:rsidRPr="00B852F1" w:rsidRDefault="00B852F1" w:rsidP="00B852F1">
      <w:pPr>
        <w:pStyle w:val="Default"/>
        <w:numPr>
          <w:ilvl w:val="0"/>
          <w:numId w:val="4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12D87">
        <w:rPr>
          <w:rFonts w:asciiTheme="minorHAnsi" w:hAnsiTheme="minorHAnsi" w:cstheme="minorHAnsi"/>
          <w:sz w:val="20"/>
          <w:szCs w:val="20"/>
        </w:rPr>
        <w:t xml:space="preserve">Не допускается длительное соприкосновение </w:t>
      </w:r>
      <w:r w:rsidRPr="00DC2F7B">
        <w:rPr>
          <w:rFonts w:asciiTheme="minorHAnsi" w:hAnsiTheme="minorHAnsi" w:cstheme="minorHAnsi"/>
          <w:bCs/>
          <w:iCs/>
          <w:sz w:val="20"/>
          <w:szCs w:val="20"/>
        </w:rPr>
        <w:t xml:space="preserve">Товара/Изделий </w:t>
      </w:r>
      <w:r w:rsidRPr="00B12D87">
        <w:rPr>
          <w:rFonts w:asciiTheme="minorHAnsi" w:hAnsiTheme="minorHAnsi" w:cstheme="minorHAnsi"/>
          <w:sz w:val="20"/>
          <w:szCs w:val="20"/>
        </w:rPr>
        <w:t>с водой</w:t>
      </w:r>
      <w:r>
        <w:rPr>
          <w:rFonts w:asciiTheme="minorHAnsi" w:hAnsiTheme="minorHAnsi" w:cstheme="minorHAnsi"/>
          <w:sz w:val="20"/>
          <w:szCs w:val="20"/>
        </w:rPr>
        <w:t xml:space="preserve"> и горячими предметами, </w:t>
      </w:r>
      <w:r w:rsidRPr="00DC2F7B">
        <w:rPr>
          <w:rFonts w:asciiTheme="minorHAnsi" w:hAnsiTheme="minorHAnsi" w:cstheme="minorHAnsi"/>
          <w:sz w:val="20"/>
          <w:szCs w:val="20"/>
        </w:rPr>
        <w:t>температура которых превышает 65°С, что может привести</w:t>
      </w:r>
      <w:r>
        <w:rPr>
          <w:rFonts w:asciiTheme="minorHAnsi" w:hAnsiTheme="minorHAnsi" w:cstheme="minorHAnsi"/>
          <w:sz w:val="20"/>
          <w:szCs w:val="20"/>
        </w:rPr>
        <w:t xml:space="preserve"> к</w:t>
      </w:r>
      <w:r w:rsidRPr="00DC2F7B">
        <w:rPr>
          <w:rFonts w:asciiTheme="minorHAnsi" w:hAnsiTheme="minorHAnsi" w:cstheme="minorHAnsi"/>
          <w:sz w:val="20"/>
          <w:szCs w:val="20"/>
        </w:rPr>
        <w:t xml:space="preserve"> оплавлению, деформации и</w:t>
      </w:r>
      <w:r>
        <w:rPr>
          <w:rFonts w:asciiTheme="minorHAnsi" w:hAnsiTheme="minorHAnsi" w:cstheme="minorHAnsi"/>
          <w:sz w:val="20"/>
          <w:szCs w:val="20"/>
        </w:rPr>
        <w:t>ли</w:t>
      </w:r>
      <w:r w:rsidRPr="00DC2F7B">
        <w:rPr>
          <w:rFonts w:asciiTheme="minorHAnsi" w:hAnsiTheme="minorHAnsi" w:cstheme="minorHAnsi"/>
          <w:sz w:val="20"/>
          <w:szCs w:val="20"/>
        </w:rPr>
        <w:t xml:space="preserve"> отслоению </w:t>
      </w:r>
      <w:r>
        <w:rPr>
          <w:rFonts w:asciiTheme="minorHAnsi" w:hAnsiTheme="minorHAnsi" w:cstheme="minorHAnsi"/>
          <w:sz w:val="20"/>
          <w:szCs w:val="20"/>
        </w:rPr>
        <w:t xml:space="preserve">финишного </w:t>
      </w:r>
      <w:r w:rsidRPr="00DC2F7B">
        <w:rPr>
          <w:rFonts w:asciiTheme="minorHAnsi" w:hAnsiTheme="minorHAnsi" w:cstheme="minorHAnsi"/>
          <w:sz w:val="20"/>
          <w:szCs w:val="20"/>
        </w:rPr>
        <w:t>покрытия</w:t>
      </w:r>
      <w:r>
        <w:rPr>
          <w:rFonts w:asciiTheme="minorHAnsi" w:hAnsiTheme="minorHAnsi" w:cstheme="minorHAnsi"/>
          <w:sz w:val="20"/>
          <w:szCs w:val="20"/>
        </w:rPr>
        <w:t xml:space="preserve"> от</w:t>
      </w:r>
      <w:r w:rsidR="00654940">
        <w:rPr>
          <w:rFonts w:asciiTheme="minorHAnsi" w:hAnsiTheme="minorHAnsi" w:cstheme="minorHAnsi"/>
          <w:sz w:val="20"/>
          <w:szCs w:val="20"/>
        </w:rPr>
        <w:t xml:space="preserve"> </w:t>
      </w:r>
      <w:r w:rsidRPr="00DC2F7B">
        <w:rPr>
          <w:rFonts w:asciiTheme="minorHAnsi" w:hAnsiTheme="minorHAnsi" w:cstheme="minorHAnsi"/>
          <w:bCs/>
          <w:iCs/>
          <w:sz w:val="20"/>
          <w:szCs w:val="20"/>
        </w:rPr>
        <w:t>Товара/Изделий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058D8481" w14:textId="073C67E6" w:rsidR="00B852F1" w:rsidRDefault="00B852F1" w:rsidP="00B852F1">
      <w:pPr>
        <w:pStyle w:val="Default"/>
        <w:numPr>
          <w:ilvl w:val="0"/>
          <w:numId w:val="4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C2F7B">
        <w:rPr>
          <w:rFonts w:asciiTheme="minorHAnsi" w:hAnsiTheme="minorHAnsi" w:cstheme="minorHAnsi"/>
          <w:sz w:val="20"/>
          <w:szCs w:val="20"/>
        </w:rPr>
        <w:t xml:space="preserve">Поверхность </w:t>
      </w:r>
      <w:r w:rsidRPr="00DC2F7B">
        <w:rPr>
          <w:rFonts w:asciiTheme="minorHAnsi" w:hAnsiTheme="minorHAnsi" w:cstheme="minorHAnsi"/>
          <w:bCs/>
          <w:iCs/>
          <w:sz w:val="20"/>
          <w:szCs w:val="20"/>
        </w:rPr>
        <w:t>Товара/Изделий</w:t>
      </w:r>
      <w:r w:rsidR="00654940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Pr="00DC2F7B">
        <w:rPr>
          <w:rFonts w:asciiTheme="minorHAnsi" w:hAnsiTheme="minorHAnsi" w:cstheme="minorHAnsi"/>
          <w:sz w:val="20"/>
          <w:szCs w:val="20"/>
        </w:rPr>
        <w:t xml:space="preserve">следует очищать от загрязнений и пыли с применением моющих средств, предназначенных для ухода за </w:t>
      </w:r>
      <w:r>
        <w:rPr>
          <w:rFonts w:asciiTheme="minorHAnsi" w:hAnsiTheme="minorHAnsi" w:cstheme="minorHAnsi"/>
          <w:sz w:val="20"/>
          <w:szCs w:val="20"/>
        </w:rPr>
        <w:t xml:space="preserve">лакированной </w:t>
      </w:r>
      <w:r w:rsidRPr="00DC2F7B">
        <w:rPr>
          <w:rFonts w:asciiTheme="minorHAnsi" w:hAnsiTheme="minorHAnsi" w:cstheme="minorHAnsi"/>
          <w:sz w:val="20"/>
          <w:szCs w:val="20"/>
        </w:rPr>
        <w:t xml:space="preserve">мебелью </w:t>
      </w:r>
      <w:r>
        <w:rPr>
          <w:rFonts w:asciiTheme="minorHAnsi" w:hAnsiTheme="minorHAnsi" w:cstheme="minorHAnsi"/>
          <w:sz w:val="20"/>
          <w:szCs w:val="20"/>
        </w:rPr>
        <w:t xml:space="preserve">или мебели </w:t>
      </w:r>
      <w:r w:rsidRPr="00DC2F7B">
        <w:rPr>
          <w:rFonts w:asciiTheme="minorHAnsi" w:hAnsiTheme="minorHAnsi" w:cstheme="minorHAnsi"/>
          <w:sz w:val="20"/>
          <w:szCs w:val="20"/>
        </w:rPr>
        <w:t>из натурального дерева</w:t>
      </w:r>
      <w:r>
        <w:rPr>
          <w:rFonts w:asciiTheme="minorHAnsi" w:hAnsiTheme="minorHAnsi" w:cstheme="minorHAnsi"/>
          <w:sz w:val="20"/>
          <w:szCs w:val="20"/>
        </w:rPr>
        <w:t xml:space="preserve"> (при финишном покрытии – шпон). Чистить и протирать </w:t>
      </w:r>
      <w:r w:rsidRPr="00DC2F7B">
        <w:rPr>
          <w:rFonts w:asciiTheme="minorHAnsi" w:hAnsiTheme="minorHAnsi" w:cstheme="minorHAnsi"/>
          <w:bCs/>
          <w:iCs/>
          <w:sz w:val="20"/>
          <w:szCs w:val="20"/>
        </w:rPr>
        <w:t>Товар</w:t>
      </w:r>
      <w:r>
        <w:rPr>
          <w:rFonts w:asciiTheme="minorHAnsi" w:hAnsiTheme="minorHAnsi" w:cstheme="minorHAnsi"/>
          <w:bCs/>
          <w:iCs/>
          <w:sz w:val="20"/>
          <w:szCs w:val="20"/>
        </w:rPr>
        <w:t>ы</w:t>
      </w:r>
      <w:r w:rsidRPr="00DC2F7B">
        <w:rPr>
          <w:rFonts w:asciiTheme="minorHAnsi" w:hAnsiTheme="minorHAnsi" w:cstheme="minorHAnsi"/>
          <w:bCs/>
          <w:iCs/>
          <w:sz w:val="20"/>
          <w:szCs w:val="20"/>
        </w:rPr>
        <w:t>/Издели</w:t>
      </w:r>
      <w:r>
        <w:rPr>
          <w:rFonts w:asciiTheme="minorHAnsi" w:hAnsiTheme="minorHAnsi" w:cstheme="minorHAnsi"/>
          <w:bCs/>
          <w:iCs/>
          <w:sz w:val="20"/>
          <w:szCs w:val="20"/>
        </w:rPr>
        <w:t>я моющими средствами на основе абразивных порошков - запрещается</w:t>
      </w:r>
      <w:r w:rsidRPr="00DC2F7B">
        <w:rPr>
          <w:rFonts w:asciiTheme="minorHAnsi" w:hAnsiTheme="minorHAnsi" w:cstheme="minorHAnsi"/>
          <w:sz w:val="20"/>
          <w:szCs w:val="20"/>
        </w:rPr>
        <w:t>;</w:t>
      </w:r>
    </w:p>
    <w:p w14:paraId="21210735" w14:textId="77777777" w:rsidR="00B852F1" w:rsidRDefault="00B852F1" w:rsidP="00B852F1">
      <w:pPr>
        <w:pStyle w:val="Default"/>
        <w:numPr>
          <w:ilvl w:val="0"/>
          <w:numId w:val="4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12D87">
        <w:rPr>
          <w:rFonts w:asciiTheme="minorHAnsi" w:hAnsiTheme="minorHAnsi" w:cstheme="minorHAnsi"/>
          <w:sz w:val="20"/>
          <w:szCs w:val="20"/>
        </w:rPr>
        <w:t xml:space="preserve">Не допускается грубое механическое воздействие на поверхность </w:t>
      </w:r>
      <w:r w:rsidRPr="00B12D87">
        <w:rPr>
          <w:rFonts w:asciiTheme="minorHAnsi" w:hAnsiTheme="minorHAnsi" w:cstheme="minorHAnsi"/>
          <w:bCs/>
          <w:iCs/>
          <w:sz w:val="20"/>
          <w:szCs w:val="20"/>
        </w:rPr>
        <w:t>Товара/Изделий</w:t>
      </w:r>
      <w:r w:rsidRPr="00B12D87">
        <w:rPr>
          <w:rFonts w:asciiTheme="minorHAnsi" w:hAnsiTheme="minorHAnsi" w:cstheme="minorHAnsi"/>
          <w:sz w:val="20"/>
          <w:szCs w:val="20"/>
        </w:rPr>
        <w:t>, равно как и их контакт с кислотами, щелочами, растворител</w:t>
      </w:r>
      <w:r>
        <w:rPr>
          <w:rFonts w:asciiTheme="minorHAnsi" w:hAnsiTheme="minorHAnsi" w:cstheme="minorHAnsi"/>
          <w:sz w:val="20"/>
          <w:szCs w:val="20"/>
        </w:rPr>
        <w:t>ем, ацетоном, бензином, спиртосодержащими</w:t>
      </w:r>
      <w:r w:rsidRPr="00B12D87">
        <w:rPr>
          <w:rFonts w:asciiTheme="minorHAnsi" w:hAnsiTheme="minorHAnsi" w:cstheme="minorHAnsi"/>
          <w:sz w:val="20"/>
          <w:szCs w:val="20"/>
        </w:rPr>
        <w:t xml:space="preserve"> и другими агрессивными составами;</w:t>
      </w:r>
    </w:p>
    <w:p w14:paraId="0B1E3487" w14:textId="77777777" w:rsidR="009328E8" w:rsidRDefault="009328E8" w:rsidP="00B852F1">
      <w:pPr>
        <w:pStyle w:val="Default"/>
        <w:numPr>
          <w:ilvl w:val="0"/>
          <w:numId w:val="4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Эксплуатация межкомнатных дверей как входных (вне зданий и сооружений) и в т.ч. как вторая «тамбурная» дверь запрещается;</w:t>
      </w:r>
    </w:p>
    <w:p w14:paraId="20D1E255" w14:textId="77777777" w:rsidR="009328E8" w:rsidRDefault="009328E8" w:rsidP="00B852F1">
      <w:pPr>
        <w:pStyle w:val="Default"/>
        <w:numPr>
          <w:ilvl w:val="0"/>
          <w:numId w:val="4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При эксплуатации межкомнатных дверей в помещениях с повышенной влажностью (ванной и т.д.) необходимо принять меры по соблюдению влажности и своевременного ее удаления;</w:t>
      </w:r>
    </w:p>
    <w:p w14:paraId="2EE48EB4" w14:textId="77777777" w:rsidR="00B852F1" w:rsidRDefault="00B852F1" w:rsidP="00B852F1">
      <w:pPr>
        <w:pStyle w:val="Default"/>
        <w:numPr>
          <w:ilvl w:val="0"/>
          <w:numId w:val="4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12D87">
        <w:rPr>
          <w:rFonts w:asciiTheme="minorHAnsi" w:hAnsiTheme="minorHAnsi" w:cstheme="minorHAnsi"/>
          <w:sz w:val="20"/>
          <w:szCs w:val="20"/>
        </w:rPr>
        <w:t>Для очистки</w:t>
      </w:r>
      <w:r>
        <w:rPr>
          <w:rFonts w:asciiTheme="minorHAnsi" w:hAnsiTheme="minorHAnsi" w:cstheme="minorHAnsi"/>
          <w:sz w:val="20"/>
          <w:szCs w:val="20"/>
        </w:rPr>
        <w:t xml:space="preserve"> от загрязнений </w:t>
      </w:r>
      <w:r w:rsidRPr="00B12D87">
        <w:rPr>
          <w:rFonts w:asciiTheme="minorHAnsi" w:hAnsiTheme="minorHAnsi" w:cstheme="minorHAnsi"/>
          <w:sz w:val="20"/>
          <w:szCs w:val="20"/>
        </w:rPr>
        <w:t>(пыли, следов пальцев</w:t>
      </w:r>
      <w:r>
        <w:rPr>
          <w:rFonts w:asciiTheme="minorHAnsi" w:hAnsiTheme="minorHAnsi" w:cstheme="minorHAnsi"/>
          <w:sz w:val="20"/>
          <w:szCs w:val="20"/>
        </w:rPr>
        <w:t>, разводов</w:t>
      </w:r>
      <w:r w:rsidRPr="00B12D87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деталей из</w:t>
      </w:r>
      <w:r w:rsidRPr="00B12D87">
        <w:rPr>
          <w:rFonts w:asciiTheme="minorHAnsi" w:hAnsiTheme="minorHAnsi" w:cstheme="minorHAnsi"/>
          <w:sz w:val="20"/>
          <w:szCs w:val="20"/>
        </w:rPr>
        <w:t xml:space="preserve"> стекла</w:t>
      </w:r>
      <w:r>
        <w:rPr>
          <w:rFonts w:asciiTheme="minorHAnsi" w:hAnsiTheme="minorHAnsi" w:cstheme="minorHAnsi"/>
          <w:sz w:val="20"/>
          <w:szCs w:val="20"/>
        </w:rPr>
        <w:t xml:space="preserve"> или на его основании н</w:t>
      </w:r>
      <w:r w:rsidRPr="00B12D87">
        <w:rPr>
          <w:rFonts w:asciiTheme="minorHAnsi" w:hAnsiTheme="minorHAnsi" w:cstheme="minorHAnsi"/>
          <w:sz w:val="20"/>
          <w:szCs w:val="20"/>
        </w:rPr>
        <w:t xml:space="preserve">еобходимо </w:t>
      </w:r>
      <w:r>
        <w:rPr>
          <w:rFonts w:asciiTheme="minorHAnsi" w:hAnsiTheme="minorHAnsi" w:cstheme="minorHAnsi"/>
          <w:sz w:val="20"/>
          <w:szCs w:val="20"/>
        </w:rPr>
        <w:t xml:space="preserve">применять </w:t>
      </w:r>
      <w:r w:rsidRPr="00B12D87">
        <w:rPr>
          <w:rFonts w:asciiTheme="minorHAnsi" w:hAnsiTheme="minorHAnsi" w:cstheme="minorHAnsi"/>
          <w:sz w:val="20"/>
          <w:szCs w:val="20"/>
        </w:rPr>
        <w:t>мягк</w:t>
      </w:r>
      <w:r>
        <w:rPr>
          <w:rFonts w:asciiTheme="minorHAnsi" w:hAnsiTheme="minorHAnsi" w:cstheme="minorHAnsi"/>
          <w:sz w:val="20"/>
          <w:szCs w:val="20"/>
        </w:rPr>
        <w:t>ую</w:t>
      </w:r>
      <w:r w:rsidRPr="00B12D87">
        <w:rPr>
          <w:rFonts w:asciiTheme="minorHAnsi" w:hAnsiTheme="minorHAnsi" w:cstheme="minorHAnsi"/>
          <w:sz w:val="20"/>
          <w:szCs w:val="20"/>
        </w:rPr>
        <w:t xml:space="preserve"> ткань(без жестких включений) или губк</w:t>
      </w:r>
      <w:r>
        <w:rPr>
          <w:rFonts w:asciiTheme="minorHAnsi" w:hAnsiTheme="minorHAnsi" w:cstheme="minorHAnsi"/>
          <w:sz w:val="20"/>
          <w:szCs w:val="20"/>
        </w:rPr>
        <w:t>у</w:t>
      </w:r>
      <w:r w:rsidRPr="00B12D87">
        <w:rPr>
          <w:rFonts w:asciiTheme="minorHAnsi" w:hAnsiTheme="minorHAnsi" w:cstheme="minorHAnsi"/>
          <w:sz w:val="20"/>
          <w:szCs w:val="20"/>
        </w:rPr>
        <w:t>, смоченн</w:t>
      </w:r>
      <w:r>
        <w:rPr>
          <w:rFonts w:asciiTheme="minorHAnsi" w:hAnsiTheme="minorHAnsi" w:cstheme="minorHAnsi"/>
          <w:sz w:val="20"/>
          <w:szCs w:val="20"/>
        </w:rPr>
        <w:t>ую</w:t>
      </w:r>
      <w:r w:rsidRPr="00B12D87">
        <w:rPr>
          <w:rFonts w:asciiTheme="minorHAnsi" w:hAnsiTheme="minorHAnsi" w:cstheme="minorHAnsi"/>
          <w:sz w:val="20"/>
          <w:szCs w:val="20"/>
        </w:rPr>
        <w:t xml:space="preserve"> в нейтральном мыльном растворе</w:t>
      </w:r>
      <w:r>
        <w:rPr>
          <w:rFonts w:asciiTheme="minorHAnsi" w:hAnsiTheme="minorHAnsi" w:cstheme="minorHAnsi"/>
          <w:sz w:val="20"/>
          <w:szCs w:val="20"/>
        </w:rPr>
        <w:t xml:space="preserve"> или специальное средство для очистки стекол;</w:t>
      </w:r>
    </w:p>
    <w:p w14:paraId="11434F3C" w14:textId="77777777" w:rsidR="004B40EC" w:rsidRPr="00B852F1" w:rsidRDefault="00B852F1" w:rsidP="00B852F1">
      <w:pPr>
        <w:pStyle w:val="Default"/>
        <w:numPr>
          <w:ilvl w:val="0"/>
          <w:numId w:val="4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При сезонном смене климата (осень, весна) при включении (выключении) систем отопления в жилых помещениях происходит резкое изменение температуры и влажности воздуха, что может привести к появлению микротрещин на натуральных покрытиях, незначительному изменению деталей дверного полотна и его в целом. Данные изменения не влияют на эксплуатационные характеристики изделия. Также возможно отклонение в горизонтальной плоскости не более, чем на 5 (пять) мм. При установлении постоянной допустимой влажности и температуры в помещении, изменения станут обратимыми;   </w:t>
      </w:r>
    </w:p>
    <w:p w14:paraId="5E435AFB" w14:textId="77777777" w:rsidR="00F340CC" w:rsidRPr="00DC2F7B" w:rsidRDefault="00F340CC" w:rsidP="00AD0D02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14:paraId="59063323" w14:textId="77777777" w:rsidR="00F340CC" w:rsidRPr="00DC2F7B" w:rsidRDefault="00124325" w:rsidP="00647BCD">
      <w:pPr>
        <w:pStyle w:val="ab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DC2F7B">
        <w:rPr>
          <w:rFonts w:asciiTheme="minorHAnsi" w:hAnsiTheme="minorHAnsi" w:cstheme="minorHAnsi"/>
          <w:b/>
          <w:bCs/>
          <w:iCs/>
          <w:sz w:val="20"/>
          <w:szCs w:val="20"/>
        </w:rPr>
        <w:t>УСЛОВИЯ ТРАНСПОРТИРОВКИ</w:t>
      </w:r>
    </w:p>
    <w:p w14:paraId="5DE4AB64" w14:textId="77777777" w:rsidR="00647BCD" w:rsidRPr="00DC2F7B" w:rsidRDefault="00647BCD" w:rsidP="001F4B18">
      <w:pPr>
        <w:pStyle w:val="Default"/>
        <w:numPr>
          <w:ilvl w:val="0"/>
          <w:numId w:val="4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C2F7B">
        <w:rPr>
          <w:rFonts w:asciiTheme="minorHAnsi" w:hAnsiTheme="minorHAnsi" w:cstheme="minorHAnsi"/>
          <w:sz w:val="20"/>
          <w:szCs w:val="20"/>
        </w:rPr>
        <w:t xml:space="preserve">При самостоятельной транспортировке </w:t>
      </w:r>
      <w:r w:rsidRPr="00DC2F7B">
        <w:rPr>
          <w:rFonts w:asciiTheme="minorHAnsi" w:hAnsiTheme="minorHAnsi" w:cstheme="minorHAnsi"/>
          <w:bCs/>
          <w:iCs/>
          <w:sz w:val="20"/>
          <w:szCs w:val="20"/>
        </w:rPr>
        <w:t>Товара/Изделий, необходимо обеспечить их</w:t>
      </w:r>
      <w:r w:rsidRPr="00DC2F7B">
        <w:rPr>
          <w:rFonts w:asciiTheme="minorHAnsi" w:hAnsiTheme="minorHAnsi" w:cstheme="minorHAnsi"/>
          <w:sz w:val="20"/>
          <w:szCs w:val="20"/>
        </w:rPr>
        <w:t xml:space="preserve"> защиту от загрязнения, механических повреждений, увлажнения, атмосферных осадков</w:t>
      </w:r>
      <w:r w:rsidR="00ED5A3E">
        <w:rPr>
          <w:rFonts w:asciiTheme="minorHAnsi" w:hAnsiTheme="minorHAnsi" w:cstheme="minorHAnsi"/>
          <w:sz w:val="20"/>
          <w:szCs w:val="20"/>
        </w:rPr>
        <w:t>. Р</w:t>
      </w:r>
      <w:r w:rsidRPr="00DC2F7B">
        <w:rPr>
          <w:rFonts w:asciiTheme="minorHAnsi" w:hAnsiTheme="minorHAnsi" w:cstheme="minorHAnsi"/>
          <w:sz w:val="20"/>
          <w:szCs w:val="20"/>
        </w:rPr>
        <w:t>азмещ</w:t>
      </w:r>
      <w:r w:rsidR="00ED5A3E">
        <w:rPr>
          <w:rFonts w:asciiTheme="minorHAnsi" w:hAnsiTheme="minorHAnsi" w:cstheme="minorHAnsi"/>
          <w:sz w:val="20"/>
          <w:szCs w:val="20"/>
        </w:rPr>
        <w:t>ать необходимо</w:t>
      </w:r>
      <w:r w:rsidRPr="00DC2F7B">
        <w:rPr>
          <w:rFonts w:asciiTheme="minorHAnsi" w:hAnsiTheme="minorHAnsi" w:cstheme="minorHAnsi"/>
          <w:sz w:val="20"/>
          <w:szCs w:val="20"/>
        </w:rPr>
        <w:t xml:space="preserve"> на ровной и чистой поверхности</w:t>
      </w:r>
      <w:r w:rsidR="001F4B18" w:rsidRPr="00DC2F7B">
        <w:rPr>
          <w:rFonts w:asciiTheme="minorHAnsi" w:hAnsiTheme="minorHAnsi" w:cstheme="minorHAnsi"/>
          <w:sz w:val="20"/>
          <w:szCs w:val="20"/>
        </w:rPr>
        <w:t>. Д</w:t>
      </w:r>
      <w:r w:rsidRPr="00DC2F7B">
        <w:rPr>
          <w:rFonts w:asciiTheme="minorHAnsi" w:hAnsiTheme="minorHAnsi" w:cstheme="minorHAnsi"/>
          <w:sz w:val="20"/>
          <w:szCs w:val="20"/>
        </w:rPr>
        <w:t xml:space="preserve">верные полотна должны находиться в вертикальном положении, а погонажные </w:t>
      </w:r>
      <w:r w:rsidR="00ED5A3E">
        <w:rPr>
          <w:rFonts w:asciiTheme="minorHAnsi" w:hAnsiTheme="minorHAnsi" w:cstheme="minorHAnsi"/>
          <w:sz w:val="20"/>
          <w:szCs w:val="20"/>
        </w:rPr>
        <w:t xml:space="preserve">и комплектующие </w:t>
      </w:r>
      <w:r w:rsidRPr="00DC2F7B">
        <w:rPr>
          <w:rFonts w:asciiTheme="minorHAnsi" w:hAnsiTheme="minorHAnsi" w:cstheme="minorHAnsi"/>
          <w:sz w:val="20"/>
          <w:szCs w:val="20"/>
        </w:rPr>
        <w:t>изделия в горизонтальном положении;</w:t>
      </w:r>
    </w:p>
    <w:p w14:paraId="289007D3" w14:textId="77777777" w:rsidR="00DC2F7B" w:rsidRPr="00177B93" w:rsidRDefault="00647BCD" w:rsidP="00177B93">
      <w:pPr>
        <w:pStyle w:val="Default"/>
        <w:numPr>
          <w:ilvl w:val="0"/>
          <w:numId w:val="4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C2F7B">
        <w:rPr>
          <w:rFonts w:asciiTheme="minorHAnsi" w:hAnsiTheme="minorHAnsi" w:cstheme="minorHAnsi"/>
          <w:sz w:val="20"/>
          <w:szCs w:val="20"/>
        </w:rPr>
        <w:t>При транспортировке дверных полотен с витражными стеклами и/или с</w:t>
      </w:r>
      <w:r w:rsidR="00ED5A3E">
        <w:rPr>
          <w:rFonts w:asciiTheme="minorHAnsi" w:hAnsiTheme="minorHAnsi" w:cstheme="minorHAnsi"/>
          <w:sz w:val="20"/>
          <w:szCs w:val="20"/>
        </w:rPr>
        <w:t>о стеклами с</w:t>
      </w:r>
      <w:r w:rsidRPr="00DC2F7B">
        <w:rPr>
          <w:rFonts w:asciiTheme="minorHAnsi" w:hAnsiTheme="minorHAnsi" w:cstheme="minorHAnsi"/>
          <w:sz w:val="20"/>
          <w:szCs w:val="20"/>
        </w:rPr>
        <w:t xml:space="preserve"> «фацетны</w:t>
      </w:r>
      <w:r w:rsidR="00ED5A3E">
        <w:rPr>
          <w:rFonts w:asciiTheme="minorHAnsi" w:hAnsiTheme="minorHAnsi" w:cstheme="minorHAnsi"/>
          <w:sz w:val="20"/>
          <w:szCs w:val="20"/>
        </w:rPr>
        <w:t>ми</w:t>
      </w:r>
      <w:r w:rsidRPr="00DC2F7B">
        <w:rPr>
          <w:rFonts w:asciiTheme="minorHAnsi" w:hAnsiTheme="minorHAnsi" w:cstheme="minorHAnsi"/>
          <w:sz w:val="20"/>
          <w:szCs w:val="20"/>
        </w:rPr>
        <w:t xml:space="preserve"> элемент</w:t>
      </w:r>
      <w:r w:rsidR="00ED5A3E">
        <w:rPr>
          <w:rFonts w:asciiTheme="minorHAnsi" w:hAnsiTheme="minorHAnsi" w:cstheme="minorHAnsi"/>
          <w:sz w:val="20"/>
          <w:szCs w:val="20"/>
        </w:rPr>
        <w:t>ами</w:t>
      </w:r>
      <w:r w:rsidRPr="00DC2F7B">
        <w:rPr>
          <w:rFonts w:asciiTheme="minorHAnsi" w:hAnsiTheme="minorHAnsi" w:cstheme="minorHAnsi"/>
          <w:sz w:val="20"/>
          <w:szCs w:val="20"/>
        </w:rPr>
        <w:t>»</w:t>
      </w:r>
      <w:r w:rsidR="001F4B18" w:rsidRPr="00DC2F7B">
        <w:rPr>
          <w:rFonts w:asciiTheme="minorHAnsi" w:hAnsiTheme="minorHAnsi" w:cstheme="minorHAnsi"/>
          <w:sz w:val="20"/>
          <w:szCs w:val="20"/>
        </w:rPr>
        <w:t>,</w:t>
      </w:r>
      <w:r w:rsidRPr="00DC2F7B">
        <w:rPr>
          <w:rFonts w:asciiTheme="minorHAnsi" w:hAnsiTheme="minorHAnsi" w:cstheme="minorHAnsi"/>
          <w:sz w:val="20"/>
          <w:szCs w:val="20"/>
        </w:rPr>
        <w:t xml:space="preserve"> в составе партии, необходимо складывать верхним (последним) в </w:t>
      </w:r>
      <w:r w:rsidR="001F4B18" w:rsidRPr="00DC2F7B">
        <w:rPr>
          <w:rFonts w:asciiTheme="minorHAnsi" w:hAnsiTheme="minorHAnsi" w:cstheme="minorHAnsi"/>
          <w:sz w:val="20"/>
          <w:szCs w:val="20"/>
        </w:rPr>
        <w:t>стопке</w:t>
      </w:r>
      <w:r w:rsidRPr="00DC2F7B">
        <w:rPr>
          <w:rFonts w:asciiTheme="minorHAnsi" w:hAnsiTheme="minorHAnsi" w:cstheme="minorHAnsi"/>
          <w:sz w:val="20"/>
          <w:szCs w:val="20"/>
        </w:rPr>
        <w:t xml:space="preserve">. Двери </w:t>
      </w:r>
      <w:r w:rsidR="001F4B18" w:rsidRPr="00DC2F7B">
        <w:rPr>
          <w:rFonts w:asciiTheme="minorHAnsi" w:hAnsiTheme="minorHAnsi" w:cstheme="minorHAnsi"/>
          <w:sz w:val="20"/>
          <w:szCs w:val="20"/>
        </w:rPr>
        <w:t xml:space="preserve">в стопке </w:t>
      </w:r>
      <w:r w:rsidRPr="00DC2F7B">
        <w:rPr>
          <w:rFonts w:asciiTheme="minorHAnsi" w:hAnsiTheme="minorHAnsi" w:cstheme="minorHAnsi"/>
          <w:sz w:val="20"/>
          <w:szCs w:val="20"/>
        </w:rPr>
        <w:t>должны складываться от большего по длине и</w:t>
      </w:r>
      <w:r w:rsidR="001F4B18" w:rsidRPr="00DC2F7B">
        <w:rPr>
          <w:rFonts w:asciiTheme="minorHAnsi" w:hAnsiTheme="minorHAnsi" w:cstheme="minorHAnsi"/>
          <w:sz w:val="20"/>
          <w:szCs w:val="20"/>
        </w:rPr>
        <w:t>/или</w:t>
      </w:r>
      <w:r w:rsidRPr="00DC2F7B">
        <w:rPr>
          <w:rFonts w:asciiTheme="minorHAnsi" w:hAnsiTheme="minorHAnsi" w:cstheme="minorHAnsi"/>
          <w:sz w:val="20"/>
          <w:szCs w:val="20"/>
        </w:rPr>
        <w:t xml:space="preserve"> ширине снизу, к меньшему </w:t>
      </w:r>
      <w:r w:rsidR="001F4B18" w:rsidRPr="00DC2F7B">
        <w:rPr>
          <w:rFonts w:asciiTheme="minorHAnsi" w:hAnsiTheme="minorHAnsi" w:cstheme="minorHAnsi"/>
          <w:sz w:val="20"/>
          <w:szCs w:val="20"/>
        </w:rPr>
        <w:t xml:space="preserve">по геометрическим параметрам </w:t>
      </w:r>
      <w:r w:rsidR="006C24CB">
        <w:rPr>
          <w:rFonts w:asciiTheme="minorHAnsi" w:hAnsiTheme="minorHAnsi" w:cstheme="minorHAnsi"/>
          <w:sz w:val="20"/>
          <w:szCs w:val="20"/>
        </w:rPr>
        <w:t xml:space="preserve">к </w:t>
      </w:r>
      <w:r w:rsidRPr="00DC2F7B">
        <w:rPr>
          <w:rFonts w:asciiTheme="minorHAnsi" w:hAnsiTheme="minorHAnsi" w:cstheme="minorHAnsi"/>
          <w:sz w:val="20"/>
          <w:szCs w:val="20"/>
        </w:rPr>
        <w:t>верх</w:t>
      </w:r>
      <w:r w:rsidR="006C24CB">
        <w:rPr>
          <w:rFonts w:asciiTheme="minorHAnsi" w:hAnsiTheme="minorHAnsi" w:cstheme="minorHAnsi"/>
          <w:sz w:val="20"/>
          <w:szCs w:val="20"/>
        </w:rPr>
        <w:t>у</w:t>
      </w:r>
      <w:r w:rsidRPr="00DC2F7B">
        <w:rPr>
          <w:rFonts w:asciiTheme="minorHAnsi" w:hAnsiTheme="minorHAnsi" w:cstheme="minorHAnsi"/>
          <w:sz w:val="20"/>
          <w:szCs w:val="20"/>
        </w:rPr>
        <w:t>;</w:t>
      </w:r>
    </w:p>
    <w:sectPr w:rsidR="00DC2F7B" w:rsidRPr="00177B93" w:rsidSect="00DC0D38">
      <w:headerReference w:type="default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10048" w14:textId="77777777" w:rsidR="00186348" w:rsidRDefault="00186348" w:rsidP="00B7773F">
      <w:pPr>
        <w:spacing w:after="0" w:line="240" w:lineRule="auto"/>
      </w:pPr>
      <w:r>
        <w:separator/>
      </w:r>
    </w:p>
  </w:endnote>
  <w:endnote w:type="continuationSeparator" w:id="0">
    <w:p w14:paraId="48B4F7C0" w14:textId="77777777" w:rsidR="00186348" w:rsidRDefault="00186348" w:rsidP="00B7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F5264" w14:textId="77777777" w:rsidR="00DC2F7B" w:rsidRPr="00DC2F7B" w:rsidRDefault="00DC2F7B">
    <w:pPr>
      <w:pStyle w:val="a7"/>
      <w:rPr>
        <w:rFonts w:cstheme="minorHAnsi"/>
        <w:sz w:val="24"/>
        <w:szCs w:val="24"/>
      </w:rPr>
    </w:pPr>
    <w:r w:rsidRPr="001C2365">
      <w:rPr>
        <w:rFonts w:cstheme="minorHAnsi"/>
        <w:sz w:val="24"/>
        <w:szCs w:val="24"/>
      </w:rPr>
      <w:t>Подпись ПРОДАВЕЦ _______________                    Подпись ПОКУПАТЕЛЬ 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B1BE3" w14:textId="77777777" w:rsidR="00186348" w:rsidRDefault="00186348" w:rsidP="00B7773F">
      <w:pPr>
        <w:spacing w:after="0" w:line="240" w:lineRule="auto"/>
      </w:pPr>
      <w:r>
        <w:separator/>
      </w:r>
    </w:p>
  </w:footnote>
  <w:footnote w:type="continuationSeparator" w:id="0">
    <w:p w14:paraId="67CDA273" w14:textId="77777777" w:rsidR="00186348" w:rsidRDefault="00186348" w:rsidP="00B77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4FD29" w14:textId="77777777" w:rsidR="00DC0D38" w:rsidRPr="00780FA8" w:rsidRDefault="00DC0D38" w:rsidP="00DC0D38">
    <w:pPr>
      <w:autoSpaceDE w:val="0"/>
      <w:autoSpaceDN w:val="0"/>
      <w:adjustRightInd w:val="0"/>
      <w:spacing w:after="0" w:line="276" w:lineRule="auto"/>
      <w:jc w:val="right"/>
      <w:rPr>
        <w:rFonts w:cstheme="minorHAnsi"/>
        <w:b/>
        <w:sz w:val="20"/>
        <w:szCs w:val="20"/>
      </w:rPr>
    </w:pPr>
    <w:r w:rsidRPr="00780FA8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1" locked="0" layoutInCell="1" allowOverlap="1" wp14:anchorId="5B69D718" wp14:editId="0868DF1E">
          <wp:simplePos x="0" y="0"/>
          <wp:positionH relativeFrom="margin">
            <wp:align>left</wp:align>
          </wp:positionH>
          <wp:positionV relativeFrom="paragraph">
            <wp:posOffset>-69215</wp:posOffset>
          </wp:positionV>
          <wp:extent cx="1371600" cy="657225"/>
          <wp:effectExtent l="0" t="0" r="0" b="0"/>
          <wp:wrapTight wrapText="bothSides">
            <wp:wrapPolygon edited="0">
              <wp:start x="300" y="1878"/>
              <wp:lineTo x="300" y="8139"/>
              <wp:lineTo x="3000" y="13148"/>
              <wp:lineTo x="5400" y="15026"/>
              <wp:lineTo x="6600" y="20035"/>
              <wp:lineTo x="15900" y="20035"/>
              <wp:lineTo x="16200" y="13148"/>
              <wp:lineTo x="21300" y="11896"/>
              <wp:lineTo x="21000" y="3130"/>
              <wp:lineTo x="5100" y="1878"/>
              <wp:lineTo x="300" y="1878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474F">
      <w:rPr>
        <w:rFonts w:cstheme="minorHAnsi"/>
        <w:b/>
        <w:sz w:val="20"/>
        <w:szCs w:val="20"/>
      </w:rPr>
      <w:t>ПРИЛОЖЕНИЕ №</w:t>
    </w:r>
    <w:r w:rsidR="000E1763">
      <w:rPr>
        <w:rFonts w:cstheme="minorHAnsi"/>
        <w:b/>
        <w:sz w:val="20"/>
        <w:szCs w:val="20"/>
      </w:rPr>
      <w:t>3</w:t>
    </w:r>
  </w:p>
  <w:p w14:paraId="44A0C87D" w14:textId="77777777" w:rsidR="00DC0D38" w:rsidRPr="00780FA8" w:rsidRDefault="00DC0D38" w:rsidP="00DC0D38">
    <w:pPr>
      <w:autoSpaceDE w:val="0"/>
      <w:autoSpaceDN w:val="0"/>
      <w:adjustRightInd w:val="0"/>
      <w:spacing w:after="0" w:line="276" w:lineRule="auto"/>
      <w:jc w:val="right"/>
      <w:rPr>
        <w:rFonts w:cstheme="minorHAnsi"/>
        <w:b/>
        <w:sz w:val="20"/>
        <w:szCs w:val="20"/>
      </w:rPr>
    </w:pPr>
    <w:r w:rsidRPr="00780FA8">
      <w:rPr>
        <w:rFonts w:cstheme="minorHAnsi"/>
        <w:b/>
        <w:sz w:val="20"/>
        <w:szCs w:val="20"/>
      </w:rPr>
      <w:t xml:space="preserve">К ДОГОВОРУ КУПЛИ-ПРОДАЖИ </w:t>
    </w:r>
  </w:p>
  <w:p w14:paraId="67383EE5" w14:textId="44BB65BF" w:rsidR="00DC0D38" w:rsidRPr="00780FA8" w:rsidRDefault="00DC0D38" w:rsidP="00DC0D38">
    <w:pPr>
      <w:autoSpaceDE w:val="0"/>
      <w:autoSpaceDN w:val="0"/>
      <w:adjustRightInd w:val="0"/>
      <w:spacing w:after="0" w:line="276" w:lineRule="auto"/>
      <w:jc w:val="right"/>
      <w:rPr>
        <w:rFonts w:cstheme="minorHAnsi"/>
        <w:b/>
        <w:sz w:val="20"/>
        <w:szCs w:val="20"/>
      </w:rPr>
    </w:pPr>
    <w:r w:rsidRPr="00780FA8">
      <w:rPr>
        <w:rFonts w:cstheme="minorHAnsi"/>
        <w:b/>
        <w:sz w:val="20"/>
        <w:szCs w:val="20"/>
      </w:rPr>
      <w:t xml:space="preserve">№ </w:t>
    </w:r>
    <w:r w:rsidR="00654940">
      <w:rPr>
        <w:rFonts w:cstheme="minorHAnsi"/>
        <w:b/>
        <w:sz w:val="20"/>
        <w:szCs w:val="20"/>
      </w:rPr>
      <w:t>______</w:t>
    </w:r>
    <w:r w:rsidRPr="00780FA8">
      <w:rPr>
        <w:rFonts w:cstheme="minorHAnsi"/>
        <w:b/>
        <w:sz w:val="20"/>
        <w:szCs w:val="20"/>
      </w:rPr>
      <w:t xml:space="preserve"> от «</w:t>
    </w:r>
    <w:r w:rsidR="00654940">
      <w:rPr>
        <w:rFonts w:cstheme="minorHAnsi"/>
        <w:b/>
        <w:sz w:val="20"/>
        <w:szCs w:val="20"/>
      </w:rPr>
      <w:t>___</w:t>
    </w:r>
    <w:r w:rsidRPr="00780FA8">
      <w:rPr>
        <w:rFonts w:cstheme="minorHAnsi"/>
        <w:b/>
        <w:sz w:val="20"/>
        <w:szCs w:val="20"/>
      </w:rPr>
      <w:t xml:space="preserve">» </w:t>
    </w:r>
    <w:r w:rsidR="00654940">
      <w:rPr>
        <w:rFonts w:cstheme="minorHAnsi"/>
        <w:b/>
        <w:sz w:val="20"/>
        <w:szCs w:val="20"/>
      </w:rPr>
      <w:t>_________</w:t>
    </w:r>
    <w:r w:rsidR="00A00653">
      <w:rPr>
        <w:rFonts w:cstheme="minorHAnsi"/>
        <w:b/>
        <w:sz w:val="20"/>
        <w:szCs w:val="20"/>
      </w:rPr>
      <w:t xml:space="preserve"> </w:t>
    </w:r>
    <w:r w:rsidR="00654940">
      <w:rPr>
        <w:rFonts w:cstheme="minorHAnsi"/>
        <w:b/>
        <w:sz w:val="20"/>
        <w:szCs w:val="20"/>
      </w:rPr>
      <w:t>____</w:t>
    </w:r>
    <w:r w:rsidR="00874420">
      <w:rPr>
        <w:rFonts w:cstheme="minorHAnsi"/>
        <w:b/>
        <w:sz w:val="20"/>
        <w:szCs w:val="20"/>
      </w:rPr>
      <w:t xml:space="preserve"> </w:t>
    </w:r>
    <w:r w:rsidRPr="00780FA8">
      <w:rPr>
        <w:rFonts w:cstheme="minorHAnsi"/>
        <w:b/>
        <w:sz w:val="20"/>
        <w:szCs w:val="20"/>
      </w:rPr>
      <w:t>г.</w:t>
    </w:r>
  </w:p>
  <w:p w14:paraId="73D1CF13" w14:textId="77777777" w:rsidR="001027E3" w:rsidRPr="00780FA8" w:rsidRDefault="001027E3">
    <w:pPr>
      <w:pStyle w:val="a5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FF7"/>
    <w:multiLevelType w:val="hybridMultilevel"/>
    <w:tmpl w:val="FF90E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75A58"/>
    <w:multiLevelType w:val="hybridMultilevel"/>
    <w:tmpl w:val="5DDE8BE2"/>
    <w:lvl w:ilvl="0" w:tplc="041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" w15:restartNumberingAfterBreak="0">
    <w:nsid w:val="074D41C8"/>
    <w:multiLevelType w:val="multilevel"/>
    <w:tmpl w:val="752C94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520C3A"/>
    <w:multiLevelType w:val="multilevel"/>
    <w:tmpl w:val="2006CB7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bCs/>
      </w:rPr>
    </w:lvl>
  </w:abstractNum>
  <w:abstractNum w:abstractNumId="4" w15:restartNumberingAfterBreak="0">
    <w:nsid w:val="0C0C6318"/>
    <w:multiLevelType w:val="hybridMultilevel"/>
    <w:tmpl w:val="E7EAC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E7681"/>
    <w:multiLevelType w:val="multilevel"/>
    <w:tmpl w:val="EE3ACDF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D3604D0"/>
    <w:multiLevelType w:val="hybridMultilevel"/>
    <w:tmpl w:val="74E4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1002A"/>
    <w:multiLevelType w:val="hybridMultilevel"/>
    <w:tmpl w:val="DC207038"/>
    <w:lvl w:ilvl="0" w:tplc="FA66B5A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25825"/>
    <w:multiLevelType w:val="hybridMultilevel"/>
    <w:tmpl w:val="77E643C4"/>
    <w:lvl w:ilvl="0" w:tplc="E8B629A0">
      <w:start w:val="1"/>
      <w:numFmt w:val="decimal"/>
      <w:lvlText w:val="5.%1"/>
      <w:lvlJc w:val="left"/>
      <w:pPr>
        <w:ind w:left="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85AA5"/>
    <w:multiLevelType w:val="multilevel"/>
    <w:tmpl w:val="9126D0F4"/>
    <w:lvl w:ilvl="0">
      <w:start w:val="1"/>
      <w:numFmt w:val="decimal"/>
      <w:lvlText w:val="%1."/>
      <w:lvlJc w:val="left"/>
      <w:pPr>
        <w:ind w:left="390" w:hanging="390"/>
      </w:pPr>
      <w:rPr>
        <w:rFonts w:ascii="Garamond" w:hAnsi="Garamond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5CC4378"/>
    <w:multiLevelType w:val="multilevel"/>
    <w:tmpl w:val="4AD2D3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69F5823"/>
    <w:multiLevelType w:val="hybridMultilevel"/>
    <w:tmpl w:val="7C8C859C"/>
    <w:lvl w:ilvl="0" w:tplc="0CB864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966DF"/>
    <w:multiLevelType w:val="multilevel"/>
    <w:tmpl w:val="5D16AA5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3" w15:restartNumberingAfterBreak="0">
    <w:nsid w:val="2847757E"/>
    <w:multiLevelType w:val="multilevel"/>
    <w:tmpl w:val="7D84BB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9196840"/>
    <w:multiLevelType w:val="multilevel"/>
    <w:tmpl w:val="57B07CF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9B53F00"/>
    <w:multiLevelType w:val="hybridMultilevel"/>
    <w:tmpl w:val="3272C9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B548D1"/>
    <w:multiLevelType w:val="hybridMultilevel"/>
    <w:tmpl w:val="6512BA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047088"/>
    <w:multiLevelType w:val="hybridMultilevel"/>
    <w:tmpl w:val="D6786F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663FEF"/>
    <w:multiLevelType w:val="hybridMultilevel"/>
    <w:tmpl w:val="CE04F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A01630"/>
    <w:multiLevelType w:val="hybridMultilevel"/>
    <w:tmpl w:val="D0AE441C"/>
    <w:lvl w:ilvl="0" w:tplc="130E681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B2CEE"/>
    <w:multiLevelType w:val="hybridMultilevel"/>
    <w:tmpl w:val="6AC46A9A"/>
    <w:lvl w:ilvl="0" w:tplc="E9AC1CA0">
      <w:start w:val="1"/>
      <w:numFmt w:val="decimal"/>
      <w:lvlText w:val="2.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6656F7"/>
    <w:multiLevelType w:val="multilevel"/>
    <w:tmpl w:val="8A7C570A"/>
    <w:lvl w:ilvl="0">
      <w:start w:val="5"/>
      <w:numFmt w:val="decimal"/>
      <w:lvlText w:val="%1."/>
      <w:lvlJc w:val="left"/>
      <w:pPr>
        <w:ind w:left="7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7" w:hanging="1440"/>
      </w:pPr>
      <w:rPr>
        <w:rFonts w:hint="default"/>
      </w:rPr>
    </w:lvl>
  </w:abstractNum>
  <w:abstractNum w:abstractNumId="22" w15:restartNumberingAfterBreak="0">
    <w:nsid w:val="47821C7C"/>
    <w:multiLevelType w:val="hybridMultilevel"/>
    <w:tmpl w:val="CB589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5173C"/>
    <w:multiLevelType w:val="hybridMultilevel"/>
    <w:tmpl w:val="FA6CC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24D10"/>
    <w:multiLevelType w:val="hybridMultilevel"/>
    <w:tmpl w:val="571AE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B4E1B"/>
    <w:multiLevelType w:val="hybridMultilevel"/>
    <w:tmpl w:val="4126E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63484"/>
    <w:multiLevelType w:val="multilevel"/>
    <w:tmpl w:val="DB141E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5274058C"/>
    <w:multiLevelType w:val="hybridMultilevel"/>
    <w:tmpl w:val="EEBE8FFC"/>
    <w:lvl w:ilvl="0" w:tplc="8F5E963A">
      <w:start w:val="1"/>
      <w:numFmt w:val="decimal"/>
      <w:lvlText w:val="2.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AE32BB"/>
    <w:multiLevelType w:val="hybridMultilevel"/>
    <w:tmpl w:val="CF9E7894"/>
    <w:lvl w:ilvl="0" w:tplc="12EEADE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B2FA5"/>
    <w:multiLevelType w:val="hybridMultilevel"/>
    <w:tmpl w:val="0B086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A0BC9"/>
    <w:multiLevelType w:val="multilevel"/>
    <w:tmpl w:val="9140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31" w15:restartNumberingAfterBreak="0">
    <w:nsid w:val="5A6A65C5"/>
    <w:multiLevelType w:val="hybridMultilevel"/>
    <w:tmpl w:val="28FCCCA0"/>
    <w:lvl w:ilvl="0" w:tplc="E20EF16A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2742B"/>
    <w:multiLevelType w:val="hybridMultilevel"/>
    <w:tmpl w:val="D69831EC"/>
    <w:lvl w:ilvl="0" w:tplc="5180F67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4439F"/>
    <w:multiLevelType w:val="hybridMultilevel"/>
    <w:tmpl w:val="2BCC7EC0"/>
    <w:lvl w:ilvl="0" w:tplc="7FBCE6DC">
      <w:start w:val="1"/>
      <w:numFmt w:val="decimal"/>
      <w:lvlText w:val="1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8F11E1"/>
    <w:multiLevelType w:val="hybridMultilevel"/>
    <w:tmpl w:val="A49C9442"/>
    <w:lvl w:ilvl="0" w:tplc="A9D85AE6">
      <w:start w:val="1"/>
      <w:numFmt w:val="decimal"/>
      <w:lvlText w:val="2.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BA5F47"/>
    <w:multiLevelType w:val="hybridMultilevel"/>
    <w:tmpl w:val="1FE6F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797762"/>
    <w:multiLevelType w:val="hybridMultilevel"/>
    <w:tmpl w:val="D9E0F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393AED"/>
    <w:multiLevelType w:val="multilevel"/>
    <w:tmpl w:val="0F24296E"/>
    <w:lvl w:ilvl="0">
      <w:start w:val="1"/>
      <w:numFmt w:val="decimal"/>
      <w:lvlText w:val="%1."/>
      <w:lvlJc w:val="left"/>
      <w:pPr>
        <w:ind w:left="102" w:hanging="598"/>
      </w:pPr>
      <w:rPr>
        <w:rFonts w:ascii="Verdana" w:eastAsia="Verdana" w:hAnsi="Verdana" w:cs="Verdana" w:hint="default"/>
        <w:b/>
        <w:bCs/>
        <w:color w:val="111111"/>
        <w:spacing w:val="-1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612"/>
      </w:pPr>
      <w:rPr>
        <w:rFonts w:ascii="Verdana" w:eastAsia="Verdana" w:hAnsi="Verdana" w:cs="Verdana" w:hint="default"/>
        <w:color w:val="111111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color w:val="111111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0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9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8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79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6FA553EC"/>
    <w:multiLevelType w:val="hybridMultilevel"/>
    <w:tmpl w:val="76120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024CE7"/>
    <w:multiLevelType w:val="multilevel"/>
    <w:tmpl w:val="12EC24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3C23221"/>
    <w:multiLevelType w:val="hybridMultilevel"/>
    <w:tmpl w:val="B5BC7456"/>
    <w:lvl w:ilvl="0" w:tplc="60DE8AD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color w:val="111111"/>
        <w:w w:val="99"/>
        <w:sz w:val="20"/>
        <w:szCs w:val="20"/>
        <w:lang w:val="ru-RU" w:eastAsia="en-US" w:bidi="ar-SA"/>
      </w:rPr>
    </w:lvl>
    <w:lvl w:ilvl="1" w:tplc="D0E436B8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A07E67FC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929AB5D8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D0F49FD6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83A02F74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C870F972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30709084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873EE806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41" w15:restartNumberingAfterBreak="0">
    <w:nsid w:val="79BB42BC"/>
    <w:multiLevelType w:val="multilevel"/>
    <w:tmpl w:val="E97AB0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B0A1083"/>
    <w:multiLevelType w:val="multilevel"/>
    <w:tmpl w:val="A014CB58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  <w:b w:val="0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  <w:b w:val="0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  <w:b w:val="0"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."/>
      <w:legacy w:legacy="1" w:legacySpace="0" w:legacyIndent="0"/>
      <w:lvlJc w:val="left"/>
      <w:rPr>
        <w:rFonts w:cs="Times New Roman"/>
      </w:rPr>
    </w:lvl>
  </w:abstractNum>
  <w:abstractNum w:abstractNumId="43" w15:restartNumberingAfterBreak="0">
    <w:nsid w:val="7C077559"/>
    <w:multiLevelType w:val="multilevel"/>
    <w:tmpl w:val="39BC6F7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836114389">
    <w:abstractNumId w:val="9"/>
  </w:num>
  <w:num w:numId="2" w16cid:durableId="1867793571">
    <w:abstractNumId w:val="42"/>
  </w:num>
  <w:num w:numId="3" w16cid:durableId="388651784">
    <w:abstractNumId w:val="41"/>
  </w:num>
  <w:num w:numId="4" w16cid:durableId="348875610">
    <w:abstractNumId w:val="26"/>
  </w:num>
  <w:num w:numId="5" w16cid:durableId="1129401139">
    <w:abstractNumId w:val="33"/>
  </w:num>
  <w:num w:numId="6" w16cid:durableId="579291297">
    <w:abstractNumId w:val="28"/>
  </w:num>
  <w:num w:numId="7" w16cid:durableId="1335693644">
    <w:abstractNumId w:val="31"/>
  </w:num>
  <w:num w:numId="8" w16cid:durableId="2033872396">
    <w:abstractNumId w:val="27"/>
  </w:num>
  <w:num w:numId="9" w16cid:durableId="716397457">
    <w:abstractNumId w:val="20"/>
  </w:num>
  <w:num w:numId="10" w16cid:durableId="639502104">
    <w:abstractNumId w:val="34"/>
  </w:num>
  <w:num w:numId="11" w16cid:durableId="1140344009">
    <w:abstractNumId w:val="2"/>
  </w:num>
  <w:num w:numId="12" w16cid:durableId="685063902">
    <w:abstractNumId w:val="12"/>
  </w:num>
  <w:num w:numId="13" w16cid:durableId="1896549142">
    <w:abstractNumId w:val="19"/>
  </w:num>
  <w:num w:numId="14" w16cid:durableId="804661740">
    <w:abstractNumId w:val="11"/>
  </w:num>
  <w:num w:numId="15" w16cid:durableId="366954800">
    <w:abstractNumId w:val="18"/>
  </w:num>
  <w:num w:numId="16" w16cid:durableId="150683909">
    <w:abstractNumId w:val="21"/>
  </w:num>
  <w:num w:numId="17" w16cid:durableId="2100713942">
    <w:abstractNumId w:val="8"/>
  </w:num>
  <w:num w:numId="18" w16cid:durableId="1043403107">
    <w:abstractNumId w:val="30"/>
  </w:num>
  <w:num w:numId="19" w16cid:durableId="2116054553">
    <w:abstractNumId w:val="39"/>
  </w:num>
  <w:num w:numId="20" w16cid:durableId="2127194523">
    <w:abstractNumId w:val="14"/>
  </w:num>
  <w:num w:numId="21" w16cid:durableId="605694131">
    <w:abstractNumId w:val="32"/>
  </w:num>
  <w:num w:numId="22" w16cid:durableId="833304560">
    <w:abstractNumId w:val="7"/>
  </w:num>
  <w:num w:numId="23" w16cid:durableId="1648365134">
    <w:abstractNumId w:val="3"/>
  </w:num>
  <w:num w:numId="24" w16cid:durableId="1211116935">
    <w:abstractNumId w:val="35"/>
  </w:num>
  <w:num w:numId="25" w16cid:durableId="177741682">
    <w:abstractNumId w:val="10"/>
  </w:num>
  <w:num w:numId="26" w16cid:durableId="1638099691">
    <w:abstractNumId w:val="13"/>
  </w:num>
  <w:num w:numId="27" w16cid:durableId="539316605">
    <w:abstractNumId w:val="5"/>
  </w:num>
  <w:num w:numId="28" w16cid:durableId="1515223081">
    <w:abstractNumId w:val="43"/>
  </w:num>
  <w:num w:numId="29" w16cid:durableId="1323313869">
    <w:abstractNumId w:val="25"/>
  </w:num>
  <w:num w:numId="30" w16cid:durableId="544830964">
    <w:abstractNumId w:val="37"/>
  </w:num>
  <w:num w:numId="31" w16cid:durableId="2023162700">
    <w:abstractNumId w:val="40"/>
  </w:num>
  <w:num w:numId="32" w16cid:durableId="2125615230">
    <w:abstractNumId w:val="0"/>
  </w:num>
  <w:num w:numId="33" w16cid:durableId="845948290">
    <w:abstractNumId w:val="38"/>
  </w:num>
  <w:num w:numId="34" w16cid:durableId="584457405">
    <w:abstractNumId w:val="36"/>
  </w:num>
  <w:num w:numId="35" w16cid:durableId="824859759">
    <w:abstractNumId w:val="17"/>
  </w:num>
  <w:num w:numId="36" w16cid:durableId="975257109">
    <w:abstractNumId w:val="4"/>
  </w:num>
  <w:num w:numId="37" w16cid:durableId="373966404">
    <w:abstractNumId w:val="1"/>
  </w:num>
  <w:num w:numId="38" w16cid:durableId="846750581">
    <w:abstractNumId w:val="6"/>
  </w:num>
  <w:num w:numId="39" w16cid:durableId="1320815144">
    <w:abstractNumId w:val="23"/>
  </w:num>
  <w:num w:numId="40" w16cid:durableId="1843201511">
    <w:abstractNumId w:val="24"/>
  </w:num>
  <w:num w:numId="41" w16cid:durableId="1532382492">
    <w:abstractNumId w:val="29"/>
  </w:num>
  <w:num w:numId="42" w16cid:durableId="1192036450">
    <w:abstractNumId w:val="16"/>
  </w:num>
  <w:num w:numId="43" w16cid:durableId="1196498955">
    <w:abstractNumId w:val="15"/>
  </w:num>
  <w:num w:numId="44" w16cid:durableId="15121487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10D"/>
    <w:rsid w:val="00003786"/>
    <w:rsid w:val="00025022"/>
    <w:rsid w:val="00032558"/>
    <w:rsid w:val="0003410D"/>
    <w:rsid w:val="00056D1E"/>
    <w:rsid w:val="00070232"/>
    <w:rsid w:val="0007557F"/>
    <w:rsid w:val="00096A2D"/>
    <w:rsid w:val="000A5C22"/>
    <w:rsid w:val="000B460E"/>
    <w:rsid w:val="000E1763"/>
    <w:rsid w:val="000E74CF"/>
    <w:rsid w:val="001027E3"/>
    <w:rsid w:val="00124325"/>
    <w:rsid w:val="00146745"/>
    <w:rsid w:val="00147B95"/>
    <w:rsid w:val="00153FE8"/>
    <w:rsid w:val="00155A55"/>
    <w:rsid w:val="0017141E"/>
    <w:rsid w:val="00177B93"/>
    <w:rsid w:val="0018185D"/>
    <w:rsid w:val="00183736"/>
    <w:rsid w:val="00186348"/>
    <w:rsid w:val="001A072B"/>
    <w:rsid w:val="001A5860"/>
    <w:rsid w:val="001B17CE"/>
    <w:rsid w:val="001D71A2"/>
    <w:rsid w:val="001E3412"/>
    <w:rsid w:val="001F4B18"/>
    <w:rsid w:val="002059AA"/>
    <w:rsid w:val="002123C2"/>
    <w:rsid w:val="00215FF0"/>
    <w:rsid w:val="002268CA"/>
    <w:rsid w:val="00237BFF"/>
    <w:rsid w:val="0025398F"/>
    <w:rsid w:val="00282922"/>
    <w:rsid w:val="00282945"/>
    <w:rsid w:val="0028499A"/>
    <w:rsid w:val="00292D96"/>
    <w:rsid w:val="002D6542"/>
    <w:rsid w:val="002E137F"/>
    <w:rsid w:val="002E13CC"/>
    <w:rsid w:val="002F0969"/>
    <w:rsid w:val="002F2935"/>
    <w:rsid w:val="002F3242"/>
    <w:rsid w:val="003043FD"/>
    <w:rsid w:val="00305BD6"/>
    <w:rsid w:val="0033090E"/>
    <w:rsid w:val="00332BC7"/>
    <w:rsid w:val="00335905"/>
    <w:rsid w:val="0034047F"/>
    <w:rsid w:val="00350891"/>
    <w:rsid w:val="003548E4"/>
    <w:rsid w:val="00360CDA"/>
    <w:rsid w:val="0038146F"/>
    <w:rsid w:val="00382B46"/>
    <w:rsid w:val="003B0E1C"/>
    <w:rsid w:val="003E3D95"/>
    <w:rsid w:val="003F0A0D"/>
    <w:rsid w:val="003F5A2E"/>
    <w:rsid w:val="00400974"/>
    <w:rsid w:val="004A1626"/>
    <w:rsid w:val="004B40EC"/>
    <w:rsid w:val="004C71F9"/>
    <w:rsid w:val="004C7AAD"/>
    <w:rsid w:val="00500F1A"/>
    <w:rsid w:val="005026BF"/>
    <w:rsid w:val="005174E6"/>
    <w:rsid w:val="005478FB"/>
    <w:rsid w:val="00563C1F"/>
    <w:rsid w:val="00566440"/>
    <w:rsid w:val="00567451"/>
    <w:rsid w:val="005A1906"/>
    <w:rsid w:val="005E2608"/>
    <w:rsid w:val="00647BCD"/>
    <w:rsid w:val="006529A9"/>
    <w:rsid w:val="00654940"/>
    <w:rsid w:val="006637F1"/>
    <w:rsid w:val="00674A68"/>
    <w:rsid w:val="0068288A"/>
    <w:rsid w:val="00695D5B"/>
    <w:rsid w:val="006B44F6"/>
    <w:rsid w:val="006B474F"/>
    <w:rsid w:val="006C24CB"/>
    <w:rsid w:val="006C2C20"/>
    <w:rsid w:val="006C33A4"/>
    <w:rsid w:val="006D3AF8"/>
    <w:rsid w:val="006F5DA8"/>
    <w:rsid w:val="0075667E"/>
    <w:rsid w:val="00780FA8"/>
    <w:rsid w:val="00790F45"/>
    <w:rsid w:val="007D73AF"/>
    <w:rsid w:val="007F15F1"/>
    <w:rsid w:val="00801EC0"/>
    <w:rsid w:val="00843DF2"/>
    <w:rsid w:val="00844EED"/>
    <w:rsid w:val="008518A9"/>
    <w:rsid w:val="00874420"/>
    <w:rsid w:val="008815D5"/>
    <w:rsid w:val="00882D1C"/>
    <w:rsid w:val="0088311A"/>
    <w:rsid w:val="008C225A"/>
    <w:rsid w:val="008C44E9"/>
    <w:rsid w:val="008F20AC"/>
    <w:rsid w:val="008F27B5"/>
    <w:rsid w:val="00912678"/>
    <w:rsid w:val="009166DE"/>
    <w:rsid w:val="009328E8"/>
    <w:rsid w:val="009362C2"/>
    <w:rsid w:val="00970C67"/>
    <w:rsid w:val="009B0207"/>
    <w:rsid w:val="009B1499"/>
    <w:rsid w:val="009C589D"/>
    <w:rsid w:val="00A00653"/>
    <w:rsid w:val="00A020EC"/>
    <w:rsid w:val="00A17E0A"/>
    <w:rsid w:val="00A22D74"/>
    <w:rsid w:val="00A32FDB"/>
    <w:rsid w:val="00A75B69"/>
    <w:rsid w:val="00A94F41"/>
    <w:rsid w:val="00AB5326"/>
    <w:rsid w:val="00AD0D02"/>
    <w:rsid w:val="00B019E0"/>
    <w:rsid w:val="00B12D87"/>
    <w:rsid w:val="00B14739"/>
    <w:rsid w:val="00B3435A"/>
    <w:rsid w:val="00B44DED"/>
    <w:rsid w:val="00B55692"/>
    <w:rsid w:val="00B671A5"/>
    <w:rsid w:val="00B74638"/>
    <w:rsid w:val="00B76F74"/>
    <w:rsid w:val="00B7773F"/>
    <w:rsid w:val="00B81338"/>
    <w:rsid w:val="00B852F1"/>
    <w:rsid w:val="00B857D9"/>
    <w:rsid w:val="00B92E2E"/>
    <w:rsid w:val="00BA3773"/>
    <w:rsid w:val="00BA4DD8"/>
    <w:rsid w:val="00BC696C"/>
    <w:rsid w:val="00BE7EBA"/>
    <w:rsid w:val="00C2122D"/>
    <w:rsid w:val="00C30573"/>
    <w:rsid w:val="00C55194"/>
    <w:rsid w:val="00C61ED3"/>
    <w:rsid w:val="00C8690C"/>
    <w:rsid w:val="00CA5296"/>
    <w:rsid w:val="00CB084E"/>
    <w:rsid w:val="00CC33F5"/>
    <w:rsid w:val="00CD6A16"/>
    <w:rsid w:val="00CF35AD"/>
    <w:rsid w:val="00D0297E"/>
    <w:rsid w:val="00D37318"/>
    <w:rsid w:val="00D551EC"/>
    <w:rsid w:val="00D716BC"/>
    <w:rsid w:val="00D77639"/>
    <w:rsid w:val="00D95D72"/>
    <w:rsid w:val="00DB3743"/>
    <w:rsid w:val="00DC0D38"/>
    <w:rsid w:val="00DC2F7B"/>
    <w:rsid w:val="00DE534D"/>
    <w:rsid w:val="00E0035F"/>
    <w:rsid w:val="00E13288"/>
    <w:rsid w:val="00E42CC8"/>
    <w:rsid w:val="00E75DA9"/>
    <w:rsid w:val="00E83CD7"/>
    <w:rsid w:val="00EB08E8"/>
    <w:rsid w:val="00EB3920"/>
    <w:rsid w:val="00EC6F0A"/>
    <w:rsid w:val="00ED15E9"/>
    <w:rsid w:val="00ED5A3E"/>
    <w:rsid w:val="00EE243D"/>
    <w:rsid w:val="00F06A19"/>
    <w:rsid w:val="00F07550"/>
    <w:rsid w:val="00F07989"/>
    <w:rsid w:val="00F251EF"/>
    <w:rsid w:val="00F31BCE"/>
    <w:rsid w:val="00F340CC"/>
    <w:rsid w:val="00F514CB"/>
    <w:rsid w:val="00F71281"/>
    <w:rsid w:val="00FD37C7"/>
    <w:rsid w:val="00FE3576"/>
    <w:rsid w:val="00FF0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A8F8A"/>
  <w15:docId w15:val="{164ADA3C-4BB8-40DD-935C-AFD26EB8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74F"/>
  </w:style>
  <w:style w:type="paragraph" w:styleId="4">
    <w:name w:val="heading 4"/>
    <w:basedOn w:val="a"/>
    <w:link w:val="40"/>
    <w:uiPriority w:val="1"/>
    <w:qFormat/>
    <w:rsid w:val="006B474F"/>
    <w:pPr>
      <w:widowControl w:val="0"/>
      <w:autoSpaceDE w:val="0"/>
      <w:autoSpaceDN w:val="0"/>
      <w:spacing w:after="0" w:line="240" w:lineRule="auto"/>
      <w:ind w:left="161"/>
      <w:outlineLvl w:val="3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F0969"/>
    <w:pPr>
      <w:ind w:left="720"/>
      <w:contextualSpacing/>
    </w:pPr>
  </w:style>
  <w:style w:type="table" w:styleId="a4">
    <w:name w:val="Table Grid"/>
    <w:basedOn w:val="a1"/>
    <w:uiPriority w:val="39"/>
    <w:rsid w:val="00B67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77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773F"/>
  </w:style>
  <w:style w:type="paragraph" w:styleId="a7">
    <w:name w:val="footer"/>
    <w:basedOn w:val="a"/>
    <w:link w:val="a8"/>
    <w:uiPriority w:val="99"/>
    <w:unhideWhenUsed/>
    <w:rsid w:val="00B77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773F"/>
  </w:style>
  <w:style w:type="paragraph" w:customStyle="1" w:styleId="Preformat">
    <w:name w:val="Preformat"/>
    <w:rsid w:val="00A22D74"/>
    <w:pPr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3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3736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183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c">
    <w:name w:val="Hyperlink"/>
    <w:uiPriority w:val="99"/>
    <w:unhideWhenUsed/>
    <w:rsid w:val="00BC696C"/>
    <w:rPr>
      <w:color w:val="0000FF"/>
      <w:u w:val="single"/>
    </w:rPr>
  </w:style>
  <w:style w:type="character" w:customStyle="1" w:styleId="fill">
    <w:name w:val="fill"/>
    <w:rsid w:val="00E83CD7"/>
    <w:rPr>
      <w:b/>
      <w:bCs/>
      <w:i/>
      <w:iCs/>
      <w:color w:val="FF0000"/>
    </w:rPr>
  </w:style>
  <w:style w:type="paragraph" w:customStyle="1" w:styleId="ConsNormal">
    <w:name w:val="ConsNormal"/>
    <w:uiPriority w:val="99"/>
    <w:rsid w:val="00F0798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1"/>
    <w:qFormat/>
    <w:rsid w:val="00E0035F"/>
    <w:pPr>
      <w:widowControl w:val="0"/>
      <w:autoSpaceDE w:val="0"/>
      <w:autoSpaceDN w:val="0"/>
      <w:spacing w:after="0" w:line="240" w:lineRule="auto"/>
      <w:jc w:val="both"/>
    </w:pPr>
    <w:rPr>
      <w:rFonts w:ascii="Verdana" w:eastAsia="Verdana" w:hAnsi="Verdana" w:cs="Verdana"/>
    </w:rPr>
  </w:style>
  <w:style w:type="character" w:customStyle="1" w:styleId="ae">
    <w:name w:val="Основной текст Знак"/>
    <w:basedOn w:val="a0"/>
    <w:link w:val="ad"/>
    <w:uiPriority w:val="1"/>
    <w:rsid w:val="00E0035F"/>
    <w:rPr>
      <w:rFonts w:ascii="Verdana" w:eastAsia="Verdana" w:hAnsi="Verdana" w:cs="Verdana"/>
    </w:rPr>
  </w:style>
  <w:style w:type="paragraph" w:customStyle="1" w:styleId="ConsPlusNonformat">
    <w:name w:val="ConsPlusNonformat"/>
    <w:uiPriority w:val="99"/>
    <w:rsid w:val="00D776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6B474F"/>
    <w:rPr>
      <w:rFonts w:ascii="Arial" w:eastAsia="Arial" w:hAnsi="Arial" w:cs="Arial"/>
      <w:b/>
      <w:bCs/>
      <w:sz w:val="20"/>
      <w:szCs w:val="20"/>
      <w:lang w:val="en-US"/>
    </w:rPr>
  </w:style>
  <w:style w:type="paragraph" w:customStyle="1" w:styleId="Default">
    <w:name w:val="Default"/>
    <w:rsid w:val="00647BC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0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Mw2179</cp:lastModifiedBy>
  <cp:revision>6</cp:revision>
  <cp:lastPrinted>2023-02-20T12:04:00Z</cp:lastPrinted>
  <dcterms:created xsi:type="dcterms:W3CDTF">2022-05-13T08:32:00Z</dcterms:created>
  <dcterms:modified xsi:type="dcterms:W3CDTF">2023-03-13T12:57:00Z</dcterms:modified>
</cp:coreProperties>
</file>